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30" w:type="dxa"/>
        <w:jc w:val="center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88"/>
        <w:gridCol w:w="4621"/>
        <w:gridCol w:w="4812"/>
      </w:tblGrid>
      <w:tr w:rsidR="0068494F" w:rsidRPr="000101D3" w:rsidTr="005272A3">
        <w:trPr>
          <w:jc w:val="center"/>
        </w:trPr>
        <w:tc>
          <w:tcPr>
            <w:tcW w:w="11030" w:type="dxa"/>
            <w:gridSpan w:val="4"/>
            <w:vAlign w:val="center"/>
          </w:tcPr>
          <w:p w:rsidR="0068494F" w:rsidRPr="000101D3" w:rsidRDefault="0068494F" w:rsidP="00DD3CC3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13F2F">
              <w:rPr>
                <w:rFonts w:ascii="Times New Roman" w:eastAsia="標楷體" w:hAnsi="Times New Roman"/>
                <w:sz w:val="28"/>
                <w:szCs w:val="28"/>
              </w:rPr>
              <w:t>2016</w:t>
            </w:r>
            <w:r w:rsidRPr="00913F2F">
              <w:rPr>
                <w:rFonts w:ascii="Times New Roman" w:eastAsia="標楷體" w:hAnsi="標楷體" w:hint="eastAsia"/>
                <w:sz w:val="28"/>
                <w:szCs w:val="28"/>
              </w:rPr>
              <w:t>年</w:t>
            </w:r>
            <w:r w:rsidRPr="008042CF">
              <w:rPr>
                <w:rFonts w:ascii="Times New Roman" w:eastAsia="標楷體" w:hAnsi="標楷體" w:hint="eastAsia"/>
                <w:sz w:val="28"/>
                <w:szCs w:val="28"/>
              </w:rPr>
              <w:t>文</w:t>
            </w:r>
            <w:r w:rsidRPr="000101D3">
              <w:rPr>
                <w:rFonts w:ascii="Times New Roman" w:eastAsia="標楷體" w:hAnsi="標楷體" w:hint="eastAsia"/>
                <w:sz w:val="28"/>
                <w:szCs w:val="28"/>
              </w:rPr>
              <w:t>藻外語大學第九屆古典與現代學術研討會議程表</w:t>
            </w:r>
          </w:p>
          <w:p w:rsidR="0068494F" w:rsidRPr="000101D3" w:rsidRDefault="0068494F" w:rsidP="00DD3CC3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101D3">
              <w:rPr>
                <w:rFonts w:ascii="Times New Roman" w:eastAsia="標楷體" w:hAnsi="標楷體" w:hint="eastAsia"/>
                <w:sz w:val="28"/>
                <w:szCs w:val="28"/>
              </w:rPr>
              <w:t>主題：人文</w:t>
            </w:r>
            <w:proofErr w:type="gramStart"/>
            <w:r w:rsidRPr="000101D3">
              <w:rPr>
                <w:rFonts w:ascii="Times New Roman" w:eastAsia="標楷體" w:hAnsi="標楷體" w:hint="eastAsia"/>
                <w:sz w:val="28"/>
                <w:szCs w:val="28"/>
              </w:rPr>
              <w:t>‧</w:t>
            </w:r>
            <w:proofErr w:type="gramEnd"/>
            <w:r w:rsidRPr="000101D3">
              <w:rPr>
                <w:rFonts w:ascii="Times New Roman" w:eastAsia="標楷體" w:hAnsi="標楷體" w:hint="eastAsia"/>
                <w:sz w:val="28"/>
                <w:szCs w:val="28"/>
              </w:rPr>
              <w:t>思想</w:t>
            </w:r>
            <w:proofErr w:type="gramStart"/>
            <w:r w:rsidRPr="000101D3">
              <w:rPr>
                <w:rFonts w:ascii="Times New Roman" w:eastAsia="標楷體" w:hAnsi="標楷體" w:hint="eastAsia"/>
                <w:sz w:val="28"/>
                <w:szCs w:val="28"/>
              </w:rPr>
              <w:t>‧</w:t>
            </w:r>
            <w:proofErr w:type="gramEnd"/>
            <w:r w:rsidRPr="000101D3">
              <w:rPr>
                <w:rFonts w:ascii="Times New Roman" w:eastAsia="標楷體" w:hAnsi="標楷體" w:hint="eastAsia"/>
                <w:sz w:val="28"/>
                <w:szCs w:val="28"/>
              </w:rPr>
              <w:t>語言新思惟</w:t>
            </w:r>
          </w:p>
          <w:p w:rsidR="0068494F" w:rsidRPr="000101D3" w:rsidRDefault="0068494F" w:rsidP="00DD3CC3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101D3">
              <w:rPr>
                <w:rFonts w:ascii="Times New Roman" w:eastAsia="標楷體" w:hAnsi="標楷體" w:hint="eastAsia"/>
                <w:sz w:val="28"/>
                <w:szCs w:val="28"/>
              </w:rPr>
              <w:t>子題：人文與思想的對話、人文與文學的對話、人文與語言的對話</w:t>
            </w:r>
          </w:p>
          <w:p w:rsidR="0068494F" w:rsidRPr="000101D3" w:rsidRDefault="0068494F" w:rsidP="00DD3CC3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101D3">
              <w:rPr>
                <w:rFonts w:ascii="Times New Roman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05"/>
                <w:attr w:name="Year" w:val="2016"/>
              </w:smartTagPr>
              <w:r w:rsidRPr="000101D3">
                <w:rPr>
                  <w:rFonts w:ascii="Times New Roman" w:eastAsia="標楷體" w:hAnsi="Times New Roman"/>
                  <w:sz w:val="28"/>
                  <w:szCs w:val="28"/>
                </w:rPr>
                <w:t>2016</w:t>
              </w:r>
              <w:r w:rsidRPr="000101D3">
                <w:rPr>
                  <w:rFonts w:ascii="Times New Roman" w:eastAsia="標楷體" w:hAnsi="標楷體" w:hint="eastAsia"/>
                  <w:sz w:val="28"/>
                  <w:szCs w:val="28"/>
                </w:rPr>
                <w:t>年</w:t>
              </w:r>
              <w:r w:rsidRPr="000101D3">
                <w:rPr>
                  <w:rFonts w:ascii="Times New Roman" w:eastAsia="標楷體" w:hAnsi="Times New Roman"/>
                  <w:sz w:val="28"/>
                  <w:szCs w:val="28"/>
                </w:rPr>
                <w:t>05</w:t>
              </w:r>
              <w:r w:rsidRPr="000101D3">
                <w:rPr>
                  <w:rFonts w:ascii="Times New Roman" w:eastAsia="標楷體" w:hAnsi="標楷體" w:hint="eastAsia"/>
                  <w:sz w:val="28"/>
                  <w:szCs w:val="28"/>
                </w:rPr>
                <w:t>月</w:t>
              </w:r>
              <w:r w:rsidRPr="000101D3">
                <w:rPr>
                  <w:rFonts w:ascii="Times New Roman" w:eastAsia="標楷體" w:hAnsi="Times New Roman"/>
                  <w:sz w:val="28"/>
                  <w:szCs w:val="28"/>
                </w:rPr>
                <w:t>22</w:t>
              </w:r>
              <w:r w:rsidRPr="000101D3">
                <w:rPr>
                  <w:rFonts w:ascii="Times New Roman" w:eastAsia="標楷體" w:hAnsi="標楷體" w:hint="eastAsia"/>
                  <w:sz w:val="28"/>
                  <w:szCs w:val="28"/>
                </w:rPr>
                <w:t>日</w:t>
              </w:r>
            </w:smartTag>
            <w:r w:rsidRPr="000101D3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101D3">
              <w:rPr>
                <w:rFonts w:ascii="Times New Roman" w:eastAsia="標楷體" w:hAnsi="標楷體" w:hint="eastAsia"/>
                <w:sz w:val="28"/>
                <w:szCs w:val="28"/>
              </w:rPr>
              <w:t>日</w:t>
            </w:r>
            <w:r w:rsidRPr="000101D3">
              <w:rPr>
                <w:rFonts w:ascii="Times New Roman" w:eastAsia="標楷體" w:hAnsi="Times New Roman"/>
                <w:sz w:val="28"/>
                <w:szCs w:val="28"/>
              </w:rPr>
              <w:t xml:space="preserve">) </w:t>
            </w:r>
            <w:r w:rsidRPr="000101D3">
              <w:rPr>
                <w:rFonts w:ascii="Times New Roman" w:eastAsia="標楷體" w:hAnsi="標楷體" w:hint="eastAsia"/>
                <w:sz w:val="28"/>
                <w:szCs w:val="28"/>
              </w:rPr>
              <w:t>上午</w:t>
            </w:r>
            <w:r w:rsidRPr="000101D3">
              <w:rPr>
                <w:rFonts w:ascii="Times New Roman" w:eastAsia="標楷體" w:hAnsi="Times New Roman"/>
                <w:sz w:val="28"/>
                <w:szCs w:val="28"/>
              </w:rPr>
              <w:t>8</w:t>
            </w:r>
            <w:r w:rsidRPr="000101D3">
              <w:rPr>
                <w:rFonts w:ascii="Times New Roman" w:eastAsia="標楷體" w:hAnsi="標楷體" w:hint="eastAsia"/>
                <w:sz w:val="28"/>
                <w:szCs w:val="28"/>
              </w:rPr>
              <w:t>時</w:t>
            </w:r>
            <w:r w:rsidRPr="000101D3">
              <w:rPr>
                <w:rFonts w:ascii="Times New Roman" w:eastAsia="標楷體" w:hAnsi="Times New Roman"/>
                <w:sz w:val="28"/>
                <w:szCs w:val="28"/>
              </w:rPr>
              <w:t>30</w:t>
            </w:r>
            <w:r w:rsidRPr="000101D3">
              <w:rPr>
                <w:rFonts w:ascii="Times New Roman" w:eastAsia="標楷體" w:hAnsi="標楷體" w:hint="eastAsia"/>
                <w:sz w:val="28"/>
                <w:szCs w:val="28"/>
              </w:rPr>
              <w:t>分</w:t>
            </w:r>
          </w:p>
          <w:p w:rsidR="0068494F" w:rsidRPr="000101D3" w:rsidRDefault="0068494F" w:rsidP="00DD3CC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sz w:val="28"/>
                <w:szCs w:val="28"/>
              </w:rPr>
              <w:t>地點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0101D3">
              <w:rPr>
                <w:rFonts w:ascii="Times New Roman" w:eastAsia="標楷體" w:hAnsi="標楷體" w:hint="eastAsia"/>
                <w:sz w:val="28"/>
                <w:szCs w:val="28"/>
              </w:rPr>
              <w:t>文藻外語大學</w:t>
            </w:r>
            <w:r w:rsidRPr="000101D3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0101D3">
              <w:rPr>
                <w:rFonts w:ascii="Times New Roman" w:eastAsia="標楷體" w:hAnsi="標楷體" w:hint="eastAsia"/>
                <w:sz w:val="28"/>
                <w:szCs w:val="28"/>
              </w:rPr>
              <w:t>求真樓地下一樓</w:t>
            </w:r>
            <w:r w:rsidRPr="000101D3">
              <w:rPr>
                <w:rFonts w:ascii="Times New Roman" w:eastAsia="標楷體" w:hAnsi="Times New Roman"/>
                <w:sz w:val="28"/>
                <w:szCs w:val="28"/>
              </w:rPr>
              <w:t>Q001</w:t>
            </w:r>
            <w:r w:rsidRPr="000101D3">
              <w:rPr>
                <w:rFonts w:ascii="Times New Roman" w:eastAsia="標楷體" w:hAnsi="標楷體" w:hint="eastAsia"/>
                <w:sz w:val="28"/>
                <w:szCs w:val="28"/>
              </w:rPr>
              <w:t>、</w:t>
            </w:r>
            <w:r w:rsidRPr="000101D3">
              <w:rPr>
                <w:rFonts w:ascii="Times New Roman" w:eastAsia="標楷體" w:hAnsi="Times New Roman"/>
                <w:sz w:val="28"/>
                <w:szCs w:val="28"/>
              </w:rPr>
              <w:t>Q002</w:t>
            </w:r>
          </w:p>
        </w:tc>
      </w:tr>
      <w:tr w:rsidR="0068494F" w:rsidRPr="000101D3" w:rsidTr="00942502">
        <w:trPr>
          <w:trHeight w:val="568"/>
          <w:jc w:val="center"/>
        </w:trPr>
        <w:tc>
          <w:tcPr>
            <w:tcW w:w="709" w:type="dxa"/>
            <w:vAlign w:val="center"/>
          </w:tcPr>
          <w:p w:rsidR="0068494F" w:rsidRPr="000101D3" w:rsidRDefault="0068494F" w:rsidP="003C1314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942502">
              <w:rPr>
                <w:rFonts w:ascii="Times New Roman" w:eastAsia="標楷體" w:hAnsi="標楷體" w:hint="eastAsia"/>
                <w:b/>
                <w:sz w:val="20"/>
                <w:szCs w:val="20"/>
              </w:rPr>
              <w:t>場次</w:t>
            </w:r>
            <w:r w:rsidRPr="00942502">
              <w:rPr>
                <w:rFonts w:ascii="Times New Roman" w:eastAsia="標楷體" w:hAnsi="Times New Roman"/>
                <w:b/>
                <w:sz w:val="20"/>
                <w:szCs w:val="20"/>
              </w:rPr>
              <w:t>/</w:t>
            </w:r>
            <w:r w:rsidRPr="00942502">
              <w:rPr>
                <w:rFonts w:ascii="Times New Roman" w:eastAsia="標楷體" w:hAnsi="標楷體" w:hint="eastAsia"/>
                <w:b/>
                <w:sz w:val="20"/>
                <w:szCs w:val="20"/>
              </w:rPr>
              <w:t>地點</w:t>
            </w:r>
          </w:p>
        </w:tc>
        <w:tc>
          <w:tcPr>
            <w:tcW w:w="888" w:type="dxa"/>
            <w:vAlign w:val="center"/>
          </w:tcPr>
          <w:p w:rsidR="0068494F" w:rsidRPr="000101D3" w:rsidRDefault="0068494F" w:rsidP="003C1314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9433" w:type="dxa"/>
            <w:gridSpan w:val="2"/>
            <w:vAlign w:val="center"/>
          </w:tcPr>
          <w:p w:rsidR="0068494F" w:rsidRPr="000101D3" w:rsidRDefault="0068494F" w:rsidP="00FE10A4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0101D3">
              <w:rPr>
                <w:rFonts w:ascii="Times New Roman" w:eastAsia="標楷體" w:hAnsi="標楷體" w:hint="eastAsia"/>
                <w:b/>
                <w:sz w:val="20"/>
                <w:szCs w:val="20"/>
              </w:rPr>
              <w:t>議</w:t>
            </w:r>
            <w:r w:rsidRPr="000101D3">
              <w:rPr>
                <w:rFonts w:ascii="Times New Roman" w:eastAsia="標楷體" w:hAnsi="Times New Roman"/>
                <w:b/>
                <w:sz w:val="20"/>
                <w:szCs w:val="20"/>
              </w:rPr>
              <w:t xml:space="preserve">  </w:t>
            </w:r>
            <w:r w:rsidRPr="000101D3">
              <w:rPr>
                <w:rFonts w:ascii="Times New Roman" w:eastAsia="標楷體" w:hAnsi="標楷體" w:hint="eastAsia"/>
                <w:b/>
                <w:sz w:val="20"/>
                <w:szCs w:val="20"/>
              </w:rPr>
              <w:t>程</w:t>
            </w:r>
          </w:p>
        </w:tc>
      </w:tr>
      <w:tr w:rsidR="0068494F" w:rsidRPr="000101D3" w:rsidTr="005272A3">
        <w:trPr>
          <w:jc w:val="center"/>
        </w:trPr>
        <w:tc>
          <w:tcPr>
            <w:tcW w:w="709" w:type="dxa"/>
            <w:vMerge w:val="restart"/>
            <w:vAlign w:val="center"/>
          </w:tcPr>
          <w:p w:rsidR="0068494F" w:rsidRPr="000101D3" w:rsidRDefault="0068494F" w:rsidP="00753BC8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0101D3">
              <w:rPr>
                <w:rFonts w:ascii="Times New Roman" w:eastAsia="標楷體" w:hAnsi="Times New Roman"/>
                <w:sz w:val="20"/>
                <w:szCs w:val="20"/>
              </w:rPr>
              <w:t>Q002</w:t>
            </w:r>
          </w:p>
        </w:tc>
        <w:tc>
          <w:tcPr>
            <w:tcW w:w="888" w:type="dxa"/>
            <w:vAlign w:val="center"/>
          </w:tcPr>
          <w:p w:rsidR="0068494F" w:rsidRPr="000101D3" w:rsidRDefault="0068494F" w:rsidP="004D0C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0101D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08</w:t>
            </w:r>
            <w:r w:rsidRPr="000101D3">
              <w:rPr>
                <w:rFonts w:ascii="Times New Roman" w:eastAsia="標楷體" w:hAnsi="標楷體" w:hint="eastAsia"/>
                <w:color w:val="000000"/>
                <w:kern w:val="0"/>
                <w:sz w:val="20"/>
                <w:szCs w:val="20"/>
              </w:rPr>
              <w:t>：</w:t>
            </w:r>
            <w:r w:rsidRPr="000101D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30-</w:t>
            </w:r>
          </w:p>
          <w:p w:rsidR="0068494F" w:rsidRPr="000101D3" w:rsidRDefault="0068494F" w:rsidP="00942502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0101D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09</w:t>
            </w:r>
            <w:r w:rsidRPr="000101D3">
              <w:rPr>
                <w:rFonts w:ascii="Times New Roman" w:eastAsia="標楷體" w:hAnsi="標楷體" w:hint="eastAsia"/>
                <w:color w:val="000000"/>
                <w:kern w:val="0"/>
                <w:sz w:val="20"/>
                <w:szCs w:val="20"/>
              </w:rPr>
              <w:t>：</w:t>
            </w:r>
            <w:r w:rsidRPr="000101D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9433" w:type="dxa"/>
            <w:gridSpan w:val="2"/>
            <w:vAlign w:val="center"/>
          </w:tcPr>
          <w:p w:rsidR="0068494F" w:rsidRPr="000101D3" w:rsidRDefault="0068494F" w:rsidP="003C131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sz w:val="20"/>
                <w:szCs w:val="20"/>
              </w:rPr>
              <w:t>報</w:t>
            </w:r>
            <w:r w:rsidRPr="000101D3"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 w:rsidRPr="000101D3">
              <w:rPr>
                <w:rFonts w:ascii="Times New Roman" w:eastAsia="標楷體" w:hAnsi="標楷體" w:hint="eastAsia"/>
                <w:sz w:val="20"/>
                <w:szCs w:val="20"/>
              </w:rPr>
              <w:t>到</w:t>
            </w:r>
          </w:p>
        </w:tc>
      </w:tr>
      <w:tr w:rsidR="0068494F" w:rsidRPr="000101D3" w:rsidTr="005272A3">
        <w:trPr>
          <w:jc w:val="center"/>
        </w:trPr>
        <w:tc>
          <w:tcPr>
            <w:tcW w:w="709" w:type="dxa"/>
            <w:vMerge/>
            <w:vAlign w:val="center"/>
          </w:tcPr>
          <w:p w:rsidR="0068494F" w:rsidRPr="000101D3" w:rsidRDefault="0068494F" w:rsidP="003C131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68494F" w:rsidRPr="000101D3" w:rsidRDefault="0068494F" w:rsidP="004D0C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0101D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09</w:t>
            </w:r>
            <w:r w:rsidRPr="000101D3">
              <w:rPr>
                <w:rFonts w:ascii="Times New Roman" w:eastAsia="標楷體" w:hAnsi="標楷體" w:hint="eastAsia"/>
                <w:color w:val="000000"/>
                <w:kern w:val="0"/>
                <w:sz w:val="20"/>
                <w:szCs w:val="20"/>
              </w:rPr>
              <w:t>：</w:t>
            </w:r>
            <w:r w:rsidRPr="000101D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00-</w:t>
            </w:r>
          </w:p>
          <w:p w:rsidR="0068494F" w:rsidRPr="000101D3" w:rsidRDefault="0068494F" w:rsidP="00942502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0101D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09</w:t>
            </w:r>
            <w:r w:rsidRPr="000101D3">
              <w:rPr>
                <w:rFonts w:ascii="Times New Roman" w:eastAsia="標楷體" w:hAnsi="標楷體" w:hint="eastAsia"/>
                <w:color w:val="000000"/>
                <w:kern w:val="0"/>
                <w:sz w:val="20"/>
                <w:szCs w:val="20"/>
              </w:rPr>
              <w:t>：</w:t>
            </w:r>
            <w:r w:rsidRPr="000101D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433" w:type="dxa"/>
            <w:gridSpan w:val="2"/>
            <w:vAlign w:val="center"/>
          </w:tcPr>
          <w:p w:rsidR="0068494F" w:rsidRPr="000101D3" w:rsidRDefault="0068494F" w:rsidP="00DE558A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b/>
                <w:sz w:val="20"/>
                <w:szCs w:val="20"/>
              </w:rPr>
              <w:t>開幕典禮</w:t>
            </w:r>
            <w:r w:rsidRPr="000101D3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0101D3">
              <w:rPr>
                <w:rFonts w:ascii="Times New Roman" w:eastAsia="標楷體" w:hAnsi="標楷體" w:hint="eastAsia"/>
                <w:sz w:val="20"/>
                <w:szCs w:val="20"/>
              </w:rPr>
              <w:t>主持人：文藻外語大學文教創意產業學院</w:t>
            </w:r>
            <w:r w:rsidRPr="000101D3"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 w:rsidRPr="000101D3">
              <w:rPr>
                <w:rFonts w:ascii="Times New Roman" w:eastAsia="標楷體" w:hAnsi="標楷體" w:hint="eastAsia"/>
                <w:sz w:val="20"/>
                <w:szCs w:val="20"/>
              </w:rPr>
              <w:t>許長謨</w:t>
            </w:r>
            <w:r w:rsidRPr="000101D3"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 w:rsidRPr="000101D3">
              <w:rPr>
                <w:rFonts w:ascii="Times New Roman" w:eastAsia="標楷體" w:hAnsi="標楷體" w:hint="eastAsia"/>
                <w:sz w:val="20"/>
                <w:szCs w:val="20"/>
              </w:rPr>
              <w:t>院長</w:t>
            </w:r>
          </w:p>
        </w:tc>
      </w:tr>
      <w:tr w:rsidR="0068494F" w:rsidRPr="000101D3" w:rsidTr="005272A3">
        <w:trPr>
          <w:trHeight w:val="1257"/>
          <w:jc w:val="center"/>
        </w:trPr>
        <w:tc>
          <w:tcPr>
            <w:tcW w:w="709" w:type="dxa"/>
            <w:vMerge/>
            <w:vAlign w:val="center"/>
          </w:tcPr>
          <w:p w:rsidR="0068494F" w:rsidRPr="000101D3" w:rsidRDefault="0068494F" w:rsidP="003C131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68494F" w:rsidRPr="000101D3" w:rsidRDefault="0068494F" w:rsidP="004D0C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0101D3">
              <w:rPr>
                <w:rFonts w:ascii="Times New Roman" w:eastAsia="標楷體" w:hAnsi="Times New Roman"/>
                <w:kern w:val="0"/>
                <w:sz w:val="20"/>
                <w:szCs w:val="20"/>
              </w:rPr>
              <w:t>09</w:t>
            </w:r>
            <w:r w:rsidRPr="000101D3">
              <w:rPr>
                <w:rFonts w:ascii="Times New Roman" w:eastAsia="標楷體" w:hAnsi="標楷體" w:hint="eastAsia"/>
                <w:kern w:val="0"/>
                <w:sz w:val="20"/>
                <w:szCs w:val="20"/>
              </w:rPr>
              <w:t>：</w:t>
            </w:r>
            <w:r w:rsidRPr="000101D3">
              <w:rPr>
                <w:rFonts w:ascii="Times New Roman" w:eastAsia="標楷體" w:hAnsi="Times New Roman"/>
                <w:kern w:val="0"/>
                <w:sz w:val="20"/>
                <w:szCs w:val="20"/>
              </w:rPr>
              <w:t>10-</w:t>
            </w:r>
          </w:p>
          <w:p w:rsidR="0068494F" w:rsidRPr="007D046E" w:rsidRDefault="0068494F" w:rsidP="007D046E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0101D3">
              <w:rPr>
                <w:rFonts w:ascii="Times New Roman" w:eastAsia="標楷體" w:hAnsi="Times New Roman"/>
                <w:sz w:val="20"/>
                <w:szCs w:val="20"/>
              </w:rPr>
              <w:t>10</w:t>
            </w:r>
            <w:r w:rsidRPr="000101D3">
              <w:rPr>
                <w:rFonts w:ascii="Times New Roman" w:eastAsia="標楷體" w:hAnsi="標楷體" w:hint="eastAsia"/>
                <w:sz w:val="20"/>
                <w:szCs w:val="20"/>
              </w:rPr>
              <w:t>：</w:t>
            </w:r>
            <w:r w:rsidRPr="000101D3">
              <w:rPr>
                <w:rFonts w:ascii="Times New Roman" w:eastAsia="標楷體" w:hAnsi="Times New Roman"/>
                <w:sz w:val="20"/>
                <w:szCs w:val="20"/>
              </w:rPr>
              <w:t>10</w:t>
            </w:r>
          </w:p>
        </w:tc>
        <w:tc>
          <w:tcPr>
            <w:tcW w:w="9433" w:type="dxa"/>
            <w:gridSpan w:val="2"/>
            <w:vAlign w:val="center"/>
          </w:tcPr>
          <w:p w:rsidR="0068494F" w:rsidRPr="000101D3" w:rsidRDefault="0068494F" w:rsidP="003C1314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b/>
                <w:color w:val="000000"/>
                <w:sz w:val="20"/>
                <w:szCs w:val="20"/>
              </w:rPr>
              <w:t>專題演講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 xml:space="preserve">　主持人：</w:t>
            </w:r>
            <w:r w:rsidRPr="000101D3">
              <w:rPr>
                <w:rFonts w:ascii="Times New Roman" w:eastAsia="標楷體" w:hAnsi="標楷體" w:hint="eastAsia"/>
                <w:sz w:val="20"/>
                <w:szCs w:val="20"/>
              </w:rPr>
              <w:t>文藻外語大學華語文教學研究所暨應用華語文系</w:t>
            </w:r>
            <w:r w:rsidRPr="000101D3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0101D3">
              <w:rPr>
                <w:rFonts w:ascii="Times New Roman" w:eastAsia="標楷體" w:hAnsi="標楷體" w:hint="eastAsia"/>
                <w:sz w:val="20"/>
                <w:szCs w:val="20"/>
              </w:rPr>
              <w:t>徐漢昌</w:t>
            </w:r>
            <w:r w:rsidRPr="000101D3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0101D3">
              <w:rPr>
                <w:rFonts w:ascii="Times New Roman" w:eastAsia="標楷體" w:hAnsi="標楷體" w:hint="eastAsia"/>
                <w:sz w:val="20"/>
                <w:szCs w:val="20"/>
              </w:rPr>
              <w:t>教授</w:t>
            </w:r>
          </w:p>
          <w:p w:rsidR="0068494F" w:rsidRPr="000101D3" w:rsidRDefault="0068494F" w:rsidP="003C1314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主講人：高雄師範大學經學研究所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黃忠天</w:t>
            </w:r>
            <w:r w:rsidRPr="000101D3">
              <w:rPr>
                <w:rFonts w:ascii="Times New Roman" w:eastAsia="標楷體" w:hAnsi="Times New Roman"/>
                <w:b/>
                <w:color w:val="0000FF"/>
                <w:sz w:val="20"/>
                <w:szCs w:val="20"/>
              </w:rPr>
              <w:t xml:space="preserve"> </w:t>
            </w:r>
            <w:r w:rsidRPr="000101D3">
              <w:rPr>
                <w:rFonts w:ascii="Times New Roman" w:eastAsia="標楷體" w:hAnsi="標楷體" w:hint="eastAsia"/>
                <w:sz w:val="20"/>
                <w:szCs w:val="20"/>
              </w:rPr>
              <w:t>教授</w:t>
            </w:r>
          </w:p>
          <w:p w:rsidR="0068494F" w:rsidRPr="000101D3" w:rsidRDefault="0068494F" w:rsidP="003C131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sz w:val="20"/>
                <w:szCs w:val="20"/>
              </w:rPr>
              <w:t>題目：</w:t>
            </w:r>
            <w:r w:rsidRPr="000101D3">
              <w:rPr>
                <w:rStyle w:val="af1"/>
                <w:rFonts w:ascii="Times New Roman" w:eastAsia="標楷體" w:hAnsi="標楷體" w:hint="eastAsia"/>
                <w:b w:val="0"/>
                <w:sz w:val="20"/>
                <w:szCs w:val="20"/>
              </w:rPr>
              <w:t>求真求善的兩條進路：省視唐宋以來易學流變</w:t>
            </w:r>
          </w:p>
        </w:tc>
      </w:tr>
      <w:tr w:rsidR="0068494F" w:rsidRPr="000101D3" w:rsidTr="00942502">
        <w:trPr>
          <w:trHeight w:val="572"/>
          <w:jc w:val="center"/>
        </w:trPr>
        <w:tc>
          <w:tcPr>
            <w:tcW w:w="709" w:type="dxa"/>
            <w:vAlign w:val="center"/>
          </w:tcPr>
          <w:p w:rsidR="0068494F" w:rsidRPr="000101D3" w:rsidRDefault="0068494F" w:rsidP="00E25E95">
            <w:pPr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942502">
              <w:rPr>
                <w:rFonts w:ascii="Times New Roman" w:eastAsia="標楷體" w:hAnsi="標楷體" w:hint="eastAsia"/>
                <w:color w:val="000000"/>
                <w:sz w:val="18"/>
                <w:szCs w:val="20"/>
              </w:rPr>
              <w:t>歐盟園區</w:t>
            </w:r>
          </w:p>
        </w:tc>
        <w:tc>
          <w:tcPr>
            <w:tcW w:w="888" w:type="dxa"/>
            <w:vAlign w:val="center"/>
          </w:tcPr>
          <w:p w:rsidR="0068494F" w:rsidRPr="000101D3" w:rsidRDefault="0068494F" w:rsidP="004D0C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0101D3">
              <w:rPr>
                <w:rFonts w:ascii="Times New Roman" w:eastAsia="標楷體" w:hAnsi="Times New Roman"/>
                <w:kern w:val="0"/>
                <w:sz w:val="20"/>
                <w:szCs w:val="20"/>
              </w:rPr>
              <w:t>10</w:t>
            </w:r>
            <w:r w:rsidRPr="000101D3">
              <w:rPr>
                <w:rFonts w:ascii="Times New Roman" w:eastAsia="標楷體" w:hAnsi="標楷體" w:hint="eastAsia"/>
                <w:kern w:val="0"/>
                <w:sz w:val="20"/>
                <w:szCs w:val="20"/>
              </w:rPr>
              <w:t>：</w:t>
            </w:r>
            <w:r w:rsidRPr="000101D3">
              <w:rPr>
                <w:rFonts w:ascii="Times New Roman" w:eastAsia="標楷體" w:hAnsi="Times New Roman"/>
                <w:kern w:val="0"/>
                <w:sz w:val="20"/>
                <w:szCs w:val="20"/>
              </w:rPr>
              <w:t>10-</w:t>
            </w:r>
          </w:p>
          <w:p w:rsidR="0068494F" w:rsidRPr="000101D3" w:rsidRDefault="0068494F" w:rsidP="00942502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0101D3">
              <w:rPr>
                <w:rFonts w:ascii="Times New Roman" w:eastAsia="標楷體" w:hAnsi="Times New Roman"/>
                <w:sz w:val="20"/>
                <w:szCs w:val="20"/>
              </w:rPr>
              <w:t>10</w:t>
            </w:r>
            <w:r w:rsidRPr="000101D3">
              <w:rPr>
                <w:rFonts w:ascii="Times New Roman" w:eastAsia="標楷體" w:hAnsi="標楷體" w:hint="eastAsia"/>
                <w:sz w:val="20"/>
                <w:szCs w:val="20"/>
              </w:rPr>
              <w:t>：</w:t>
            </w:r>
            <w:r w:rsidRPr="000101D3">
              <w:rPr>
                <w:rFonts w:ascii="Times New Roman" w:eastAsia="標楷體" w:hAnsi="Times New Roman"/>
                <w:sz w:val="20"/>
                <w:szCs w:val="20"/>
              </w:rPr>
              <w:t>30</w:t>
            </w:r>
          </w:p>
        </w:tc>
        <w:tc>
          <w:tcPr>
            <w:tcW w:w="9433" w:type="dxa"/>
            <w:gridSpan w:val="2"/>
            <w:vAlign w:val="center"/>
          </w:tcPr>
          <w:p w:rsidR="0068494F" w:rsidRPr="000101D3" w:rsidRDefault="0068494F" w:rsidP="003C1314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茶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 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敘</w:t>
            </w:r>
          </w:p>
        </w:tc>
      </w:tr>
      <w:tr w:rsidR="0068494F" w:rsidRPr="000101D3" w:rsidTr="005272A3">
        <w:trPr>
          <w:trHeight w:val="519"/>
          <w:jc w:val="center"/>
        </w:trPr>
        <w:tc>
          <w:tcPr>
            <w:tcW w:w="709" w:type="dxa"/>
            <w:vMerge w:val="restart"/>
            <w:vAlign w:val="center"/>
          </w:tcPr>
          <w:p w:rsidR="0068494F" w:rsidRPr="000101D3" w:rsidRDefault="0068494F" w:rsidP="00942A07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101D3">
              <w:rPr>
                <w:rFonts w:ascii="Times New Roman" w:eastAsia="標楷體" w:hAnsi="Times New Roman"/>
                <w:sz w:val="20"/>
                <w:szCs w:val="20"/>
              </w:rPr>
              <w:t>Q001</w:t>
            </w:r>
          </w:p>
          <w:p w:rsidR="0068494F" w:rsidRPr="000101D3" w:rsidRDefault="0068494F" w:rsidP="00942A07">
            <w:pPr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0101D3">
              <w:rPr>
                <w:rFonts w:ascii="Times New Roman" w:eastAsia="標楷體" w:hAnsi="Times New Roman"/>
                <w:sz w:val="20"/>
                <w:szCs w:val="20"/>
              </w:rPr>
              <w:t>Q002</w:t>
            </w:r>
          </w:p>
        </w:tc>
        <w:tc>
          <w:tcPr>
            <w:tcW w:w="888" w:type="dxa"/>
            <w:vMerge w:val="restart"/>
            <w:vAlign w:val="center"/>
          </w:tcPr>
          <w:p w:rsidR="0068494F" w:rsidRPr="000101D3" w:rsidRDefault="0068494F" w:rsidP="004D0CAC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0101D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10</w:t>
            </w:r>
            <w:r w:rsidRPr="000101D3">
              <w:rPr>
                <w:rFonts w:ascii="Times New Roman" w:eastAsia="標楷體" w:hAnsi="標楷體" w:hint="eastAsia"/>
                <w:color w:val="000000"/>
                <w:kern w:val="0"/>
                <w:sz w:val="20"/>
                <w:szCs w:val="20"/>
              </w:rPr>
              <w:t>：</w:t>
            </w:r>
            <w:r w:rsidRPr="000101D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30-</w:t>
            </w:r>
          </w:p>
          <w:p w:rsidR="0068494F" w:rsidRPr="000101D3" w:rsidRDefault="0068494F" w:rsidP="004D0CAC">
            <w:pPr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0101D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11</w:t>
            </w:r>
            <w:r w:rsidRPr="000101D3">
              <w:rPr>
                <w:rFonts w:ascii="Times New Roman" w:eastAsia="標楷體" w:hAnsi="標楷體" w:hint="eastAsia"/>
                <w:color w:val="000000"/>
                <w:kern w:val="0"/>
                <w:sz w:val="20"/>
                <w:szCs w:val="20"/>
              </w:rPr>
              <w:t>：</w:t>
            </w:r>
            <w:r w:rsidRPr="000101D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621" w:type="dxa"/>
            <w:vAlign w:val="center"/>
          </w:tcPr>
          <w:p w:rsidR="0068494F" w:rsidRPr="008042CF" w:rsidRDefault="0068494F" w:rsidP="00781CD9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8042CF">
                <w:rPr>
                  <w:rFonts w:ascii="Times New Roman" w:eastAsia="標楷體" w:hAnsi="Times New Roman"/>
                  <w:b/>
                  <w:sz w:val="20"/>
                  <w:szCs w:val="20"/>
                </w:rPr>
                <w:t>1A</w:t>
              </w:r>
            </w:smartTag>
            <w:r w:rsidRPr="008042CF">
              <w:rPr>
                <w:rFonts w:ascii="Times New Roman" w:eastAsia="標楷體" w:hAnsi="標楷體" w:hint="eastAsia"/>
                <w:b/>
                <w:sz w:val="20"/>
                <w:szCs w:val="20"/>
              </w:rPr>
              <w:t>人文與思想的對話</w:t>
            </w:r>
            <w:r w:rsidRPr="008042CF">
              <w:rPr>
                <w:rFonts w:ascii="Times New Roman" w:eastAsia="標楷體" w:hAnsi="Times New Roman"/>
                <w:b/>
                <w:sz w:val="20"/>
                <w:szCs w:val="20"/>
              </w:rPr>
              <w:t>Q001</w:t>
            </w:r>
          </w:p>
        </w:tc>
        <w:tc>
          <w:tcPr>
            <w:tcW w:w="4812" w:type="dxa"/>
            <w:vAlign w:val="center"/>
          </w:tcPr>
          <w:p w:rsidR="0068494F" w:rsidRPr="008042CF" w:rsidRDefault="0068494F" w:rsidP="00C10B9F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8042CF">
              <w:rPr>
                <w:rFonts w:ascii="Times New Roman" w:eastAsia="標楷體" w:hAnsi="Times New Roman"/>
                <w:b/>
                <w:sz w:val="20"/>
                <w:szCs w:val="20"/>
              </w:rPr>
              <w:t>1B</w:t>
            </w:r>
            <w:r w:rsidRPr="008042CF">
              <w:rPr>
                <w:rFonts w:ascii="Times New Roman" w:eastAsia="標楷體" w:hAnsi="標楷體" w:hint="eastAsia"/>
                <w:b/>
                <w:sz w:val="20"/>
                <w:szCs w:val="20"/>
              </w:rPr>
              <w:t>人文與文學的對話</w:t>
            </w:r>
            <w:r w:rsidRPr="008042CF">
              <w:rPr>
                <w:rFonts w:ascii="Times New Roman" w:eastAsia="標楷體" w:hAnsi="Times New Roman"/>
                <w:b/>
                <w:sz w:val="20"/>
                <w:szCs w:val="20"/>
              </w:rPr>
              <w:t>Q002</w:t>
            </w:r>
          </w:p>
        </w:tc>
      </w:tr>
      <w:tr w:rsidR="0068494F" w:rsidRPr="000101D3" w:rsidTr="007D046E">
        <w:trPr>
          <w:trHeight w:val="1724"/>
          <w:jc w:val="center"/>
        </w:trPr>
        <w:tc>
          <w:tcPr>
            <w:tcW w:w="709" w:type="dxa"/>
            <w:vMerge/>
            <w:vAlign w:val="center"/>
          </w:tcPr>
          <w:p w:rsidR="0068494F" w:rsidRPr="000101D3" w:rsidRDefault="0068494F" w:rsidP="003C1314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vMerge/>
            <w:vAlign w:val="center"/>
          </w:tcPr>
          <w:p w:rsidR="0068494F" w:rsidRPr="000101D3" w:rsidRDefault="0068494F" w:rsidP="004D0CAC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21" w:type="dxa"/>
            <w:vAlign w:val="center"/>
          </w:tcPr>
          <w:p w:rsidR="0068494F" w:rsidRPr="000101D3" w:rsidRDefault="0068494F" w:rsidP="00013E25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主持人暨引言人：</w:t>
            </w:r>
          </w:p>
          <w:p w:rsidR="0068494F" w:rsidRPr="000101D3" w:rsidRDefault="0068494F" w:rsidP="00013E2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sz w:val="20"/>
                <w:szCs w:val="20"/>
              </w:rPr>
              <w:t>文藻外語大學華語文教學研究所暨應用華語文系</w:t>
            </w:r>
            <w:r w:rsidRPr="000101D3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0101D3">
              <w:rPr>
                <w:rFonts w:ascii="Times New Roman" w:eastAsia="標楷體" w:hAnsi="標楷體" w:hint="eastAsia"/>
                <w:sz w:val="20"/>
                <w:szCs w:val="20"/>
              </w:rPr>
              <w:t>卓福安</w:t>
            </w:r>
            <w:r w:rsidRPr="000101D3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0101D3">
              <w:rPr>
                <w:rFonts w:ascii="Times New Roman" w:eastAsia="標楷體" w:hAnsi="標楷體" w:hint="eastAsia"/>
                <w:sz w:val="20"/>
                <w:szCs w:val="20"/>
              </w:rPr>
              <w:t>教授</w:t>
            </w:r>
          </w:p>
          <w:p w:rsidR="0068494F" w:rsidRPr="000101D3" w:rsidRDefault="0068494F" w:rsidP="00013E25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sz w:val="20"/>
                <w:szCs w:val="20"/>
              </w:rPr>
              <w:t>文藻外語大學華語文教學研究所暨應用華語文系</w:t>
            </w:r>
            <w:r w:rsidRPr="000101D3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0101D3">
              <w:rPr>
                <w:rFonts w:ascii="Times New Roman" w:eastAsia="標楷體" w:hAnsi="標楷體" w:hint="eastAsia"/>
                <w:sz w:val="20"/>
                <w:szCs w:val="20"/>
              </w:rPr>
              <w:t>陸冠州</w:t>
            </w:r>
            <w:r w:rsidRPr="000101D3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0101D3">
              <w:rPr>
                <w:rFonts w:ascii="Times New Roman" w:eastAsia="標楷體" w:hAnsi="標楷體" w:hint="eastAsia"/>
                <w:sz w:val="20"/>
                <w:szCs w:val="20"/>
              </w:rPr>
              <w:t>教授</w:t>
            </w:r>
          </w:p>
        </w:tc>
        <w:tc>
          <w:tcPr>
            <w:tcW w:w="4812" w:type="dxa"/>
            <w:vAlign w:val="center"/>
          </w:tcPr>
          <w:p w:rsidR="0068494F" w:rsidRPr="000101D3" w:rsidRDefault="0068494F" w:rsidP="00A26D52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主持人暨引言人：</w:t>
            </w:r>
          </w:p>
          <w:p w:rsidR="0068494F" w:rsidRDefault="0068494F" w:rsidP="00A26D5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sz w:val="20"/>
                <w:szCs w:val="20"/>
              </w:rPr>
              <w:t>文藻外語大學華語文教學研究所暨應用華語文系</w:t>
            </w:r>
            <w:r w:rsidRPr="000101D3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</w:p>
          <w:p w:rsidR="0068494F" w:rsidRPr="008042CF" w:rsidRDefault="0068494F" w:rsidP="00A26D5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042CF">
              <w:rPr>
                <w:rFonts w:ascii="Times New Roman" w:eastAsia="標楷體" w:hAnsi="標楷體" w:hint="eastAsia"/>
                <w:sz w:val="20"/>
                <w:szCs w:val="20"/>
              </w:rPr>
              <w:t>向麗頻</w:t>
            </w:r>
            <w:r w:rsidRPr="008042CF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8042CF">
              <w:rPr>
                <w:rFonts w:ascii="Times New Roman" w:eastAsia="標楷體" w:hAnsi="標楷體" w:hint="eastAsia"/>
                <w:sz w:val="20"/>
                <w:szCs w:val="20"/>
              </w:rPr>
              <w:t>教授</w:t>
            </w:r>
          </w:p>
          <w:p w:rsidR="0068494F" w:rsidRDefault="0068494F" w:rsidP="00A26D5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sz w:val="20"/>
                <w:szCs w:val="20"/>
              </w:rPr>
              <w:t>文藻外語大學華語文教學研究所暨應用華語文系</w:t>
            </w:r>
            <w:r w:rsidRPr="000101D3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</w:p>
          <w:p w:rsidR="0068494F" w:rsidRPr="000101D3" w:rsidRDefault="0068494F" w:rsidP="00A26D52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sz w:val="20"/>
                <w:szCs w:val="20"/>
              </w:rPr>
              <w:t>陳智賢</w:t>
            </w:r>
            <w:r w:rsidRPr="000101D3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0101D3">
              <w:rPr>
                <w:rFonts w:ascii="Times New Roman" w:eastAsia="標楷體" w:hAnsi="標楷體" w:hint="eastAsia"/>
                <w:sz w:val="20"/>
                <w:szCs w:val="20"/>
              </w:rPr>
              <w:t>教授</w:t>
            </w:r>
          </w:p>
        </w:tc>
      </w:tr>
      <w:tr w:rsidR="0068494F" w:rsidRPr="000101D3" w:rsidTr="005272A3">
        <w:trPr>
          <w:trHeight w:val="493"/>
          <w:jc w:val="center"/>
        </w:trPr>
        <w:tc>
          <w:tcPr>
            <w:tcW w:w="709" w:type="dxa"/>
            <w:vMerge/>
            <w:vAlign w:val="center"/>
          </w:tcPr>
          <w:p w:rsidR="0068494F" w:rsidRPr="000101D3" w:rsidRDefault="0068494F" w:rsidP="003C1314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vMerge/>
            <w:vAlign w:val="center"/>
          </w:tcPr>
          <w:p w:rsidR="0068494F" w:rsidRPr="000101D3" w:rsidRDefault="0068494F" w:rsidP="004D0CAC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21" w:type="dxa"/>
            <w:vAlign w:val="center"/>
          </w:tcPr>
          <w:p w:rsidR="0068494F" w:rsidRPr="000101D3" w:rsidRDefault="0068494F" w:rsidP="00797D2D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孔令元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softHyphen/>
              <w:t>_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〈《論語》《孟子》「戚戚」釋義〉</w:t>
            </w:r>
          </w:p>
          <w:p w:rsidR="0068494F" w:rsidRPr="005272A3" w:rsidRDefault="0068494F" w:rsidP="005272A3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文藻外語大學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12" w:type="dxa"/>
            <w:vAlign w:val="center"/>
          </w:tcPr>
          <w:p w:rsidR="0068494F" w:rsidRDefault="0068494F" w:rsidP="00A26D52">
            <w:pPr>
              <w:jc w:val="center"/>
              <w:rPr>
                <w:rFonts w:ascii="Times New Roman" w:eastAsia="標楷體" w:hAnsi="標楷體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周靜琬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_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〈從王國維「天才說」論審美教育之培養〉</w:t>
            </w:r>
          </w:p>
          <w:p w:rsidR="0068494F" w:rsidRPr="000101D3" w:rsidRDefault="0068494F" w:rsidP="00A26D52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逢甲大學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68494F" w:rsidRPr="000101D3" w:rsidTr="005272A3">
        <w:trPr>
          <w:trHeight w:val="528"/>
          <w:jc w:val="center"/>
        </w:trPr>
        <w:tc>
          <w:tcPr>
            <w:tcW w:w="709" w:type="dxa"/>
            <w:vMerge/>
            <w:vAlign w:val="center"/>
          </w:tcPr>
          <w:p w:rsidR="0068494F" w:rsidRPr="000101D3" w:rsidRDefault="0068494F" w:rsidP="003C1314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vMerge/>
            <w:vAlign w:val="center"/>
          </w:tcPr>
          <w:p w:rsidR="0068494F" w:rsidRPr="000101D3" w:rsidRDefault="0068494F" w:rsidP="004D0CAC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21" w:type="dxa"/>
            <w:vAlign w:val="center"/>
          </w:tcPr>
          <w:p w:rsidR="0068494F" w:rsidRPr="000101D3" w:rsidRDefault="0068494F" w:rsidP="00797D2D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王季香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_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〈多元文本，互為鏡像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---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簡本《老子》與其他傳本《老子》的比對研究〉</w:t>
            </w:r>
          </w:p>
          <w:p w:rsidR="0068494F" w:rsidRPr="000101D3" w:rsidRDefault="0068494F" w:rsidP="00797D2D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文藻外語大學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12" w:type="dxa"/>
            <w:vAlign w:val="center"/>
          </w:tcPr>
          <w:p w:rsidR="0068494F" w:rsidRPr="000101D3" w:rsidRDefault="0068494F" w:rsidP="00A26D52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洪麗玫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_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〈蘇軾赤壁書寫之託寓意象探究〉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</w:t>
            </w:r>
          </w:p>
          <w:p w:rsidR="0068494F" w:rsidRPr="000101D3" w:rsidRDefault="0068494F" w:rsidP="00A26D52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 (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靜宜大學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68494F" w:rsidRPr="000101D3" w:rsidTr="005272A3">
        <w:trPr>
          <w:trHeight w:val="536"/>
          <w:jc w:val="center"/>
        </w:trPr>
        <w:tc>
          <w:tcPr>
            <w:tcW w:w="709" w:type="dxa"/>
            <w:vMerge/>
            <w:vAlign w:val="center"/>
          </w:tcPr>
          <w:p w:rsidR="0068494F" w:rsidRPr="000101D3" w:rsidRDefault="0068494F" w:rsidP="003C1314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vMerge/>
            <w:vAlign w:val="center"/>
          </w:tcPr>
          <w:p w:rsidR="0068494F" w:rsidRPr="000101D3" w:rsidRDefault="0068494F" w:rsidP="004D0CAC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21" w:type="dxa"/>
            <w:vAlign w:val="center"/>
          </w:tcPr>
          <w:p w:rsidR="0068494F" w:rsidRPr="000101D3" w:rsidRDefault="0068494F" w:rsidP="00797D2D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林建勳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_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〈</w:t>
            </w:r>
            <w:r w:rsidRPr="00C53F0D">
              <w:rPr>
                <w:rFonts w:ascii="Times New Roman" w:eastAsia="標楷體" w:hAnsi="標楷體" w:hint="eastAsia"/>
                <w:sz w:val="20"/>
                <w:szCs w:val="20"/>
              </w:rPr>
              <w:t>由「大樹緊那羅王所問經」談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大乘</w:t>
            </w:r>
            <w:r w:rsidRPr="00C53F0D">
              <w:rPr>
                <w:rFonts w:ascii="Times New Roman" w:eastAsia="標楷體" w:hAnsi="標楷體" w:hint="eastAsia"/>
                <w:sz w:val="20"/>
                <w:szCs w:val="20"/>
              </w:rPr>
              <w:t>佛教與音樂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〉</w:t>
            </w:r>
          </w:p>
          <w:p w:rsidR="0068494F" w:rsidRPr="000101D3" w:rsidRDefault="0068494F" w:rsidP="00797D2D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文藻外語大學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12" w:type="dxa"/>
            <w:vAlign w:val="center"/>
          </w:tcPr>
          <w:p w:rsidR="00DE558A" w:rsidRDefault="0068494F" w:rsidP="00A26D52">
            <w:pPr>
              <w:jc w:val="center"/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莊家瑋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_</w:t>
            </w:r>
            <w:proofErr w:type="gramStart"/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〈</w:t>
            </w:r>
            <w:proofErr w:type="gramEnd"/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傷／殘意義的探求：史鐵生的殘疾寫作與意義向度</w:t>
            </w:r>
            <w:proofErr w:type="gramStart"/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〉</w:t>
            </w:r>
            <w:proofErr w:type="gramEnd"/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</w:t>
            </w:r>
          </w:p>
          <w:p w:rsidR="0068494F" w:rsidRPr="000101D3" w:rsidRDefault="0068494F" w:rsidP="00A26D52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中正大學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68494F" w:rsidRPr="000101D3" w:rsidTr="005272A3">
        <w:trPr>
          <w:trHeight w:val="453"/>
          <w:jc w:val="center"/>
        </w:trPr>
        <w:tc>
          <w:tcPr>
            <w:tcW w:w="709" w:type="dxa"/>
            <w:vMerge/>
            <w:vAlign w:val="center"/>
          </w:tcPr>
          <w:p w:rsidR="0068494F" w:rsidRPr="000101D3" w:rsidRDefault="0068494F" w:rsidP="003C1314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vMerge/>
            <w:vAlign w:val="center"/>
          </w:tcPr>
          <w:p w:rsidR="0068494F" w:rsidRPr="000101D3" w:rsidRDefault="0068494F" w:rsidP="004D0CAC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21" w:type="dxa"/>
            <w:vAlign w:val="center"/>
          </w:tcPr>
          <w:p w:rsidR="0068494F" w:rsidRPr="000101D3" w:rsidRDefault="0068494F" w:rsidP="00E46FA3">
            <w:pPr>
              <w:pStyle w:val="HTML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101D3">
              <w:rPr>
                <w:rFonts w:ascii="Times New Roman" w:eastAsia="標楷體" w:hAnsi="標楷體" w:cs="Times New Roman" w:hint="eastAsia"/>
                <w:color w:val="000000"/>
                <w:sz w:val="20"/>
                <w:szCs w:val="20"/>
              </w:rPr>
              <w:t>鄭國瑞</w:t>
            </w:r>
            <w:r w:rsidRPr="000101D3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</w:t>
            </w:r>
            <w:r w:rsidRPr="000101D3">
              <w:rPr>
                <w:rFonts w:ascii="Times New Roman" w:eastAsia="標楷體" w:hAnsi="標楷體" w:cs="Times New Roman" w:hint="eastAsia"/>
                <w:color w:val="000000"/>
                <w:sz w:val="20"/>
                <w:szCs w:val="20"/>
              </w:rPr>
              <w:t>〈</w:t>
            </w:r>
            <w:r w:rsidRPr="008042CF">
              <w:rPr>
                <w:rFonts w:ascii="Times New Roman" w:eastAsia="標楷體" w:hAnsi="標楷體" w:cs="Times New Roman" w:hint="eastAsia"/>
                <w:sz w:val="20"/>
                <w:szCs w:val="20"/>
              </w:rPr>
              <w:t>清康熙皇帝的書法思想〉</w:t>
            </w:r>
          </w:p>
          <w:p w:rsidR="0068494F" w:rsidRPr="000101D3" w:rsidRDefault="0068494F" w:rsidP="00DA2D3D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文藻外語大學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12" w:type="dxa"/>
            <w:vAlign w:val="center"/>
          </w:tcPr>
          <w:p w:rsidR="0068494F" w:rsidRPr="000101D3" w:rsidRDefault="0068494F" w:rsidP="00A26D52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楊森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_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〈崇高革命的解構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---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論閻連科《堅硬如水》</w:t>
            </w:r>
          </w:p>
          <w:p w:rsidR="00DE558A" w:rsidRDefault="0068494F" w:rsidP="00A26D52">
            <w:pPr>
              <w:jc w:val="center"/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中的性愛書寫</w:t>
            </w:r>
            <w:proofErr w:type="gramStart"/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〉</w:t>
            </w:r>
            <w:proofErr w:type="gramEnd"/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</w:t>
            </w:r>
          </w:p>
          <w:p w:rsidR="0068494F" w:rsidRPr="000101D3" w:rsidRDefault="0068494F" w:rsidP="00A26D52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中正大學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68494F" w:rsidRPr="000101D3" w:rsidTr="005272A3">
        <w:trPr>
          <w:trHeight w:val="529"/>
          <w:jc w:val="center"/>
        </w:trPr>
        <w:tc>
          <w:tcPr>
            <w:tcW w:w="709" w:type="dxa"/>
            <w:vAlign w:val="center"/>
          </w:tcPr>
          <w:p w:rsidR="0068494F" w:rsidRPr="000101D3" w:rsidRDefault="0068494F" w:rsidP="003C131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68494F" w:rsidRPr="000101D3" w:rsidRDefault="0068494F" w:rsidP="005B3FA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0101D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11</w:t>
            </w:r>
            <w:r w:rsidRPr="000101D3">
              <w:rPr>
                <w:rFonts w:ascii="Times New Roman" w:eastAsia="標楷體" w:hAnsi="標楷體" w:hint="eastAsia"/>
                <w:color w:val="000000"/>
                <w:kern w:val="0"/>
                <w:sz w:val="20"/>
                <w:szCs w:val="20"/>
              </w:rPr>
              <w:t>：</w:t>
            </w:r>
            <w:r w:rsidRPr="000101D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50-</w:t>
            </w:r>
          </w:p>
          <w:p w:rsidR="0068494F" w:rsidRPr="000101D3" w:rsidRDefault="0068494F" w:rsidP="005B3FA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101D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13</w:t>
            </w:r>
            <w:r w:rsidRPr="000101D3">
              <w:rPr>
                <w:rFonts w:ascii="Times New Roman" w:eastAsia="標楷體" w:hAnsi="標楷體" w:hint="eastAsia"/>
                <w:color w:val="000000"/>
                <w:kern w:val="0"/>
                <w:sz w:val="20"/>
                <w:szCs w:val="20"/>
              </w:rPr>
              <w:t>：</w:t>
            </w:r>
            <w:r w:rsidRPr="000101D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433" w:type="dxa"/>
            <w:gridSpan w:val="2"/>
            <w:vAlign w:val="bottom"/>
          </w:tcPr>
          <w:p w:rsidR="0068494F" w:rsidRPr="000101D3" w:rsidRDefault="0068494F" w:rsidP="00160A76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101D3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午</w:t>
            </w:r>
            <w:r w:rsidRPr="000101D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</w:t>
            </w:r>
            <w:r w:rsidRPr="000101D3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餐</w:t>
            </w:r>
          </w:p>
        </w:tc>
      </w:tr>
    </w:tbl>
    <w:p w:rsidR="0068494F" w:rsidRDefault="0068494F">
      <w:pPr>
        <w:sectPr w:rsidR="0068494F" w:rsidSect="00E25E95">
          <w:pgSz w:w="11906" w:h="16838"/>
          <w:pgMar w:top="851" w:right="1800" w:bottom="1440" w:left="1800" w:header="851" w:footer="992" w:gutter="0"/>
          <w:cols w:space="425"/>
          <w:docGrid w:type="lines" w:linePitch="360"/>
        </w:sectPr>
      </w:pPr>
    </w:p>
    <w:tbl>
      <w:tblPr>
        <w:tblW w:w="11030" w:type="dxa"/>
        <w:jc w:val="center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88"/>
        <w:gridCol w:w="4621"/>
        <w:gridCol w:w="4812"/>
      </w:tblGrid>
      <w:tr w:rsidR="0068494F" w:rsidRPr="008042CF" w:rsidTr="00E25E95">
        <w:trPr>
          <w:trHeight w:val="274"/>
          <w:jc w:val="center"/>
        </w:trPr>
        <w:tc>
          <w:tcPr>
            <w:tcW w:w="709" w:type="dxa"/>
            <w:vMerge w:val="restart"/>
            <w:vAlign w:val="center"/>
          </w:tcPr>
          <w:p w:rsidR="0068494F" w:rsidRPr="000101D3" w:rsidRDefault="0068494F" w:rsidP="00942A07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101D3">
              <w:rPr>
                <w:rFonts w:ascii="Times New Roman" w:eastAsia="標楷體" w:hAnsi="Times New Roman"/>
                <w:sz w:val="20"/>
                <w:szCs w:val="20"/>
              </w:rPr>
              <w:lastRenderedPageBreak/>
              <w:t>Q001</w:t>
            </w:r>
          </w:p>
          <w:p w:rsidR="0068494F" w:rsidRPr="000101D3" w:rsidRDefault="0068494F" w:rsidP="00942A07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101D3">
              <w:rPr>
                <w:rFonts w:ascii="Times New Roman" w:eastAsia="標楷體" w:hAnsi="Times New Roman"/>
                <w:sz w:val="20"/>
                <w:szCs w:val="20"/>
              </w:rPr>
              <w:t>Q002</w:t>
            </w:r>
          </w:p>
        </w:tc>
        <w:tc>
          <w:tcPr>
            <w:tcW w:w="888" w:type="dxa"/>
            <w:vMerge w:val="restart"/>
            <w:vAlign w:val="center"/>
          </w:tcPr>
          <w:p w:rsidR="0068494F" w:rsidRPr="000101D3" w:rsidRDefault="0068494F" w:rsidP="005B3FA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101D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13</w:t>
            </w:r>
            <w:r w:rsidRPr="000101D3">
              <w:rPr>
                <w:rFonts w:ascii="Times New Roman" w:eastAsia="標楷體" w:hAnsi="標楷體" w:hint="eastAsia"/>
                <w:color w:val="000000"/>
                <w:kern w:val="0"/>
                <w:sz w:val="20"/>
                <w:szCs w:val="20"/>
              </w:rPr>
              <w:t>：</w:t>
            </w:r>
            <w:r w:rsidRPr="000101D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30-</w:t>
            </w:r>
          </w:p>
          <w:p w:rsidR="0068494F" w:rsidRPr="000101D3" w:rsidRDefault="0068494F" w:rsidP="00E25E95">
            <w:pP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0101D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14</w:t>
            </w:r>
            <w:r w:rsidRPr="000101D3">
              <w:rPr>
                <w:rFonts w:ascii="Times New Roman" w:eastAsia="標楷體" w:hAnsi="標楷體" w:hint="eastAsia"/>
                <w:color w:val="000000"/>
                <w:kern w:val="0"/>
                <w:sz w:val="20"/>
                <w:szCs w:val="20"/>
              </w:rPr>
              <w:t>：</w:t>
            </w:r>
            <w:r w:rsidRPr="000101D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621" w:type="dxa"/>
            <w:vAlign w:val="center"/>
          </w:tcPr>
          <w:p w:rsidR="0068494F" w:rsidRPr="008042CF" w:rsidRDefault="0068494F" w:rsidP="00781CD9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 w:rsidRPr="008042CF">
                <w:rPr>
                  <w:rFonts w:ascii="Times New Roman" w:eastAsia="標楷體" w:hAnsi="Times New Roman"/>
                  <w:b/>
                  <w:sz w:val="20"/>
                  <w:szCs w:val="20"/>
                </w:rPr>
                <w:t>2A</w:t>
              </w:r>
            </w:smartTag>
            <w:r w:rsidRPr="008042CF">
              <w:rPr>
                <w:rFonts w:ascii="Times New Roman" w:eastAsia="標楷體" w:hAnsi="標楷體" w:hint="eastAsia"/>
                <w:b/>
                <w:sz w:val="20"/>
                <w:szCs w:val="20"/>
              </w:rPr>
              <w:t>人文與語言的對話</w:t>
            </w:r>
            <w:r w:rsidRPr="008042CF">
              <w:rPr>
                <w:rFonts w:ascii="Times New Roman" w:eastAsia="標楷體" w:hAnsi="Times New Roman"/>
                <w:b/>
                <w:sz w:val="20"/>
                <w:szCs w:val="20"/>
              </w:rPr>
              <w:t xml:space="preserve">  Q001</w:t>
            </w:r>
          </w:p>
        </w:tc>
        <w:tc>
          <w:tcPr>
            <w:tcW w:w="4812" w:type="dxa"/>
            <w:vAlign w:val="center"/>
          </w:tcPr>
          <w:p w:rsidR="0068494F" w:rsidRPr="008042CF" w:rsidRDefault="0068494F" w:rsidP="00C10B9F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8042CF">
              <w:rPr>
                <w:rFonts w:ascii="Times New Roman" w:eastAsia="標楷體" w:hAnsi="Times New Roman"/>
                <w:b/>
                <w:sz w:val="20"/>
                <w:szCs w:val="20"/>
              </w:rPr>
              <w:t>2B</w:t>
            </w:r>
            <w:r w:rsidRPr="008042CF">
              <w:rPr>
                <w:rFonts w:ascii="Times New Roman" w:eastAsia="標楷體" w:hAnsi="標楷體" w:hint="eastAsia"/>
                <w:b/>
                <w:sz w:val="20"/>
                <w:szCs w:val="20"/>
              </w:rPr>
              <w:t>人文與文學的對話</w:t>
            </w:r>
            <w:r w:rsidRPr="008042CF">
              <w:rPr>
                <w:rFonts w:ascii="Times New Roman" w:eastAsia="標楷體" w:hAnsi="Times New Roman"/>
                <w:b/>
                <w:sz w:val="20"/>
                <w:szCs w:val="20"/>
              </w:rPr>
              <w:t>Q002</w:t>
            </w:r>
          </w:p>
        </w:tc>
      </w:tr>
      <w:tr w:rsidR="0068494F" w:rsidRPr="000101D3" w:rsidTr="005272A3">
        <w:trPr>
          <w:trHeight w:val="317"/>
          <w:jc w:val="center"/>
        </w:trPr>
        <w:tc>
          <w:tcPr>
            <w:tcW w:w="709" w:type="dxa"/>
            <w:vMerge/>
            <w:vAlign w:val="center"/>
          </w:tcPr>
          <w:p w:rsidR="0068494F" w:rsidRPr="000101D3" w:rsidRDefault="0068494F" w:rsidP="003C1314">
            <w:pPr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88" w:type="dxa"/>
            <w:vMerge/>
            <w:vAlign w:val="center"/>
          </w:tcPr>
          <w:p w:rsidR="0068494F" w:rsidRPr="000101D3" w:rsidRDefault="0068494F" w:rsidP="004D0CAC">
            <w:pPr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621" w:type="dxa"/>
            <w:vAlign w:val="center"/>
          </w:tcPr>
          <w:p w:rsidR="0068494F" w:rsidRPr="000101D3" w:rsidRDefault="0068494F" w:rsidP="00013E25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主持人暨引言人：</w:t>
            </w:r>
          </w:p>
          <w:p w:rsidR="0068494F" w:rsidRPr="008042CF" w:rsidRDefault="0068494F" w:rsidP="004257D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sz w:val="20"/>
                <w:szCs w:val="20"/>
              </w:rPr>
              <w:t>文藻外語大學華語文教學研究所暨應用華語文系</w:t>
            </w:r>
            <w:r w:rsidRPr="000101D3"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 w:rsidRPr="008042CF">
              <w:rPr>
                <w:rFonts w:ascii="Times New Roman" w:eastAsia="標楷體" w:hAnsi="標楷體" w:hint="eastAsia"/>
                <w:sz w:val="20"/>
                <w:szCs w:val="20"/>
              </w:rPr>
              <w:t>許長謨</w:t>
            </w:r>
            <w:r w:rsidRPr="008042CF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8042CF">
              <w:rPr>
                <w:rFonts w:ascii="Times New Roman" w:eastAsia="標楷體" w:hAnsi="標楷體" w:hint="eastAsia"/>
                <w:sz w:val="20"/>
                <w:szCs w:val="20"/>
              </w:rPr>
              <w:t>教授</w:t>
            </w:r>
          </w:p>
          <w:p w:rsidR="0068494F" w:rsidRPr="000101D3" w:rsidRDefault="0068494F" w:rsidP="004257D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042CF">
              <w:rPr>
                <w:rFonts w:ascii="Times New Roman" w:eastAsia="標楷體" w:hAnsi="標楷體" w:hint="eastAsia"/>
                <w:sz w:val="20"/>
                <w:szCs w:val="20"/>
              </w:rPr>
              <w:t>文藻外語大學華語文教學研究所暨應用華語文系</w:t>
            </w:r>
            <w:r w:rsidRPr="008042CF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8042CF">
              <w:rPr>
                <w:rFonts w:ascii="Times New Roman" w:eastAsia="標楷體" w:hAnsi="標楷體" w:hint="eastAsia"/>
                <w:sz w:val="20"/>
                <w:szCs w:val="20"/>
              </w:rPr>
              <w:t>趙靜雅</w:t>
            </w:r>
            <w:r w:rsidRPr="008042CF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8042CF">
              <w:rPr>
                <w:rFonts w:ascii="Times New Roman" w:eastAsia="標楷體" w:hAnsi="標楷體" w:hint="eastAsia"/>
                <w:sz w:val="20"/>
                <w:szCs w:val="20"/>
              </w:rPr>
              <w:t>教</w:t>
            </w:r>
            <w:r w:rsidRPr="000101D3">
              <w:rPr>
                <w:rFonts w:ascii="Times New Roman" w:eastAsia="標楷體" w:hAnsi="標楷體" w:hint="eastAsia"/>
                <w:sz w:val="20"/>
                <w:szCs w:val="20"/>
              </w:rPr>
              <w:t>授</w:t>
            </w:r>
          </w:p>
        </w:tc>
        <w:tc>
          <w:tcPr>
            <w:tcW w:w="4812" w:type="dxa"/>
            <w:vAlign w:val="center"/>
          </w:tcPr>
          <w:p w:rsidR="0068494F" w:rsidRPr="000101D3" w:rsidRDefault="0068494F" w:rsidP="00013E25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主持人暨引言人：</w:t>
            </w:r>
          </w:p>
          <w:p w:rsidR="0068494F" w:rsidRPr="000101D3" w:rsidRDefault="0068494F" w:rsidP="006162C1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sz w:val="20"/>
                <w:szCs w:val="20"/>
              </w:rPr>
              <w:t>靜宜大學中國文學系</w:t>
            </w:r>
            <w:r w:rsidRPr="000101D3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</w:p>
          <w:p w:rsidR="0068494F" w:rsidRPr="000101D3" w:rsidRDefault="0068494F" w:rsidP="006162C1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sz w:val="20"/>
                <w:szCs w:val="20"/>
              </w:rPr>
              <w:t>洪麗玫</w:t>
            </w:r>
            <w:r w:rsidRPr="000101D3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0101D3">
              <w:rPr>
                <w:rFonts w:ascii="Times New Roman" w:eastAsia="標楷體" w:hAnsi="標楷體" w:hint="eastAsia"/>
                <w:sz w:val="20"/>
                <w:szCs w:val="20"/>
              </w:rPr>
              <w:t>教授</w:t>
            </w:r>
          </w:p>
          <w:p w:rsidR="0068494F" w:rsidRDefault="0068494F" w:rsidP="004257D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sz w:val="20"/>
                <w:szCs w:val="20"/>
              </w:rPr>
              <w:t>文藻外語大學華語文教學研究所暨應用華語文系</w:t>
            </w:r>
            <w:r w:rsidRPr="000101D3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</w:p>
          <w:p w:rsidR="0068494F" w:rsidRPr="000101D3" w:rsidRDefault="0068494F" w:rsidP="004257D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sz w:val="20"/>
                <w:szCs w:val="20"/>
              </w:rPr>
              <w:t>王季香</w:t>
            </w:r>
            <w:r w:rsidRPr="000101D3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0101D3">
              <w:rPr>
                <w:rFonts w:ascii="Times New Roman" w:eastAsia="標楷體" w:hAnsi="標楷體" w:hint="eastAsia"/>
                <w:sz w:val="20"/>
                <w:szCs w:val="20"/>
              </w:rPr>
              <w:t>教授</w:t>
            </w:r>
          </w:p>
        </w:tc>
      </w:tr>
      <w:tr w:rsidR="0068494F" w:rsidRPr="000101D3" w:rsidTr="005272A3">
        <w:trPr>
          <w:trHeight w:val="530"/>
          <w:jc w:val="center"/>
        </w:trPr>
        <w:tc>
          <w:tcPr>
            <w:tcW w:w="709" w:type="dxa"/>
            <w:vMerge/>
            <w:vAlign w:val="center"/>
          </w:tcPr>
          <w:p w:rsidR="0068494F" w:rsidRPr="000101D3" w:rsidRDefault="0068494F" w:rsidP="003C131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vAlign w:val="center"/>
          </w:tcPr>
          <w:p w:rsidR="0068494F" w:rsidRPr="000101D3" w:rsidRDefault="0068494F" w:rsidP="004D0CAC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621" w:type="dxa"/>
            <w:vAlign w:val="center"/>
          </w:tcPr>
          <w:p w:rsidR="0068494F" w:rsidRPr="000101D3" w:rsidRDefault="0068494F" w:rsidP="00797D2D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向麗頻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_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〈二語教學思考下的古典詩詞教材〉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</w:t>
            </w:r>
          </w:p>
          <w:p w:rsidR="0068494F" w:rsidRPr="000101D3" w:rsidRDefault="0068494F" w:rsidP="00797D2D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 (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文藻外語大學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12" w:type="dxa"/>
            <w:vAlign w:val="center"/>
          </w:tcPr>
          <w:p w:rsidR="0068494F" w:rsidRPr="000101D3" w:rsidRDefault="0068494F" w:rsidP="00A47554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李淯瑋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_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〈現今飲食美學之初探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-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以蔣勳《天地有大美》〈食之篇〉、《古早味》為例〉</w:t>
            </w:r>
          </w:p>
          <w:p w:rsidR="0068494F" w:rsidRPr="000101D3" w:rsidRDefault="0068494F" w:rsidP="00A47554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台北市立大學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68494F" w:rsidRPr="000101D3" w:rsidTr="005272A3">
        <w:trPr>
          <w:trHeight w:val="530"/>
          <w:jc w:val="center"/>
        </w:trPr>
        <w:tc>
          <w:tcPr>
            <w:tcW w:w="709" w:type="dxa"/>
            <w:vMerge/>
            <w:vAlign w:val="center"/>
          </w:tcPr>
          <w:p w:rsidR="0068494F" w:rsidRPr="000101D3" w:rsidRDefault="0068494F" w:rsidP="003C1314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vMerge/>
            <w:vAlign w:val="center"/>
          </w:tcPr>
          <w:p w:rsidR="0068494F" w:rsidRPr="000101D3" w:rsidRDefault="0068494F" w:rsidP="004D0CAC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21" w:type="dxa"/>
            <w:vAlign w:val="center"/>
          </w:tcPr>
          <w:p w:rsidR="0068494F" w:rsidRPr="000101D3" w:rsidRDefault="0068494F" w:rsidP="00797D2D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卓福安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softHyphen/>
              <w:t>_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〈文化認同、語言背景與市場需求－馬來西亞僑外生來台升學動機之探索〉</w:t>
            </w:r>
          </w:p>
          <w:p w:rsidR="0068494F" w:rsidRPr="000101D3" w:rsidRDefault="0068494F" w:rsidP="00797D2D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文藻外語大學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12" w:type="dxa"/>
            <w:vAlign w:val="center"/>
          </w:tcPr>
          <w:p w:rsidR="0068494F" w:rsidRPr="000101D3" w:rsidRDefault="0068494F" w:rsidP="00A47554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崔圭萬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_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〈日據時期臺‧韓文學現代主義的先驅：楊熾昌與鄭芝溶比較〉</w:t>
            </w:r>
          </w:p>
          <w:p w:rsidR="0068494F" w:rsidRPr="000101D3" w:rsidRDefault="0068494F" w:rsidP="00A47554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東海大學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68494F" w:rsidRPr="000101D3" w:rsidTr="005272A3">
        <w:trPr>
          <w:trHeight w:val="530"/>
          <w:jc w:val="center"/>
        </w:trPr>
        <w:tc>
          <w:tcPr>
            <w:tcW w:w="709" w:type="dxa"/>
            <w:vMerge/>
            <w:vAlign w:val="center"/>
          </w:tcPr>
          <w:p w:rsidR="0068494F" w:rsidRPr="000101D3" w:rsidRDefault="0068494F" w:rsidP="003C1314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vMerge/>
            <w:vAlign w:val="center"/>
          </w:tcPr>
          <w:p w:rsidR="0068494F" w:rsidRPr="000101D3" w:rsidRDefault="0068494F" w:rsidP="004D0CAC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621" w:type="dxa"/>
            <w:vAlign w:val="center"/>
          </w:tcPr>
          <w:p w:rsidR="0068494F" w:rsidRPr="000101D3" w:rsidRDefault="0068494F" w:rsidP="00797D2D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林翠雲、蔡慧穎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_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〈「</w:t>
            </w:r>
            <w:proofErr w:type="spellStart"/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Storybird</w:t>
            </w:r>
            <w:proofErr w:type="spellEnd"/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」華語電子繪本編製與教學應用探討〉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</w:t>
            </w:r>
          </w:p>
          <w:p w:rsidR="0068494F" w:rsidRPr="000101D3" w:rsidRDefault="0068494F" w:rsidP="00797D2D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文藻外語大學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12" w:type="dxa"/>
            <w:vAlign w:val="center"/>
          </w:tcPr>
          <w:p w:rsidR="0068494F" w:rsidRPr="000101D3" w:rsidRDefault="0068494F" w:rsidP="00A47554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陳文豪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_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〈何其芳與孫大雨新詩格律理論之比較〉</w:t>
            </w:r>
          </w:p>
          <w:p w:rsidR="0068494F" w:rsidRPr="000101D3" w:rsidRDefault="0068494F" w:rsidP="00A47554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文藻外語大學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68494F" w:rsidRPr="000101D3" w:rsidTr="005272A3">
        <w:trPr>
          <w:trHeight w:val="530"/>
          <w:jc w:val="center"/>
        </w:trPr>
        <w:tc>
          <w:tcPr>
            <w:tcW w:w="709" w:type="dxa"/>
            <w:vMerge/>
            <w:vAlign w:val="center"/>
          </w:tcPr>
          <w:p w:rsidR="0068494F" w:rsidRPr="000101D3" w:rsidRDefault="0068494F" w:rsidP="003C1314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vMerge/>
            <w:vAlign w:val="center"/>
          </w:tcPr>
          <w:p w:rsidR="0068494F" w:rsidRPr="000101D3" w:rsidRDefault="0068494F" w:rsidP="004D0CAC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621" w:type="dxa"/>
            <w:vAlign w:val="center"/>
          </w:tcPr>
          <w:p w:rsidR="0068494F" w:rsidRPr="000101D3" w:rsidRDefault="0068494F" w:rsidP="00797D2D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邱湘雲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_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〈台灣華語「做－」結構下的認知世界探討〉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(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彰化師範大學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12" w:type="dxa"/>
            <w:vAlign w:val="center"/>
          </w:tcPr>
          <w:p w:rsidR="0068494F" w:rsidRPr="000101D3" w:rsidRDefault="0068494F" w:rsidP="00A47554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鍾美玲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_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〈黃庭堅題壁詩中的傳播思維與創意造語〉</w:t>
            </w:r>
          </w:p>
          <w:p w:rsidR="0068494F" w:rsidRPr="000101D3" w:rsidRDefault="0068494F" w:rsidP="00A47554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高苑科技大學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68494F" w:rsidRPr="000101D3" w:rsidTr="00E25E95">
        <w:trPr>
          <w:trHeight w:val="391"/>
          <w:jc w:val="center"/>
        </w:trPr>
        <w:tc>
          <w:tcPr>
            <w:tcW w:w="709" w:type="dxa"/>
            <w:vAlign w:val="center"/>
          </w:tcPr>
          <w:p w:rsidR="0068494F" w:rsidRPr="000101D3" w:rsidRDefault="0068494F" w:rsidP="00E25E9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歐盟園區</w:t>
            </w:r>
          </w:p>
        </w:tc>
        <w:tc>
          <w:tcPr>
            <w:tcW w:w="888" w:type="dxa"/>
            <w:vAlign w:val="center"/>
          </w:tcPr>
          <w:p w:rsidR="0068494F" w:rsidRPr="008042CF" w:rsidRDefault="0068494F" w:rsidP="004D0C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042CF">
              <w:rPr>
                <w:rFonts w:ascii="Times New Roman" w:eastAsia="標楷體" w:hAnsi="Times New Roman"/>
                <w:kern w:val="0"/>
                <w:sz w:val="20"/>
                <w:szCs w:val="20"/>
              </w:rPr>
              <w:t>14</w:t>
            </w:r>
            <w:r w:rsidRPr="008042CF">
              <w:rPr>
                <w:rFonts w:ascii="Times New Roman" w:eastAsia="標楷體" w:hAnsi="標楷體" w:hint="eastAsia"/>
                <w:kern w:val="0"/>
                <w:sz w:val="20"/>
                <w:szCs w:val="20"/>
              </w:rPr>
              <w:t>：</w:t>
            </w:r>
            <w:r w:rsidRPr="008042CF">
              <w:rPr>
                <w:rFonts w:ascii="Times New Roman" w:eastAsia="標楷體" w:hAnsi="Times New Roman"/>
                <w:kern w:val="0"/>
                <w:sz w:val="20"/>
                <w:szCs w:val="20"/>
              </w:rPr>
              <w:t>50-</w:t>
            </w:r>
          </w:p>
          <w:p w:rsidR="0068494F" w:rsidRPr="008042CF" w:rsidRDefault="0068494F" w:rsidP="007D046E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042CF">
              <w:rPr>
                <w:rFonts w:ascii="Times New Roman" w:eastAsia="標楷體" w:hAnsi="Times New Roman"/>
                <w:sz w:val="20"/>
                <w:szCs w:val="20"/>
              </w:rPr>
              <w:t>15</w:t>
            </w:r>
            <w:r w:rsidRPr="008042CF">
              <w:rPr>
                <w:rFonts w:ascii="Times New Roman" w:eastAsia="標楷體" w:hAnsi="標楷體" w:hint="eastAsia"/>
                <w:sz w:val="20"/>
                <w:szCs w:val="20"/>
              </w:rPr>
              <w:t>：</w:t>
            </w:r>
            <w:r w:rsidRPr="008042CF">
              <w:rPr>
                <w:rFonts w:ascii="Times New Roman" w:eastAsia="標楷體" w:hAnsi="Times New Roman"/>
                <w:sz w:val="20"/>
                <w:szCs w:val="20"/>
              </w:rPr>
              <w:t>10</w:t>
            </w:r>
          </w:p>
        </w:tc>
        <w:tc>
          <w:tcPr>
            <w:tcW w:w="9433" w:type="dxa"/>
            <w:gridSpan w:val="2"/>
            <w:vAlign w:val="center"/>
          </w:tcPr>
          <w:p w:rsidR="0068494F" w:rsidRPr="000101D3" w:rsidRDefault="0068494F" w:rsidP="003C1314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茶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 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敘</w:t>
            </w:r>
          </w:p>
        </w:tc>
      </w:tr>
      <w:tr w:rsidR="0068494F" w:rsidRPr="000101D3" w:rsidTr="00E25E95">
        <w:trPr>
          <w:trHeight w:val="369"/>
          <w:jc w:val="center"/>
        </w:trPr>
        <w:tc>
          <w:tcPr>
            <w:tcW w:w="709" w:type="dxa"/>
            <w:vMerge w:val="restart"/>
            <w:vAlign w:val="center"/>
          </w:tcPr>
          <w:p w:rsidR="0068494F" w:rsidRPr="000101D3" w:rsidRDefault="0068494F" w:rsidP="00942A07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101D3">
              <w:rPr>
                <w:rFonts w:ascii="Times New Roman" w:eastAsia="標楷體" w:hAnsi="Times New Roman"/>
                <w:sz w:val="20"/>
                <w:szCs w:val="20"/>
              </w:rPr>
              <w:t>Q001</w:t>
            </w:r>
          </w:p>
          <w:p w:rsidR="0068494F" w:rsidRPr="000101D3" w:rsidRDefault="0068494F" w:rsidP="00942A07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0101D3">
              <w:rPr>
                <w:rFonts w:ascii="Times New Roman" w:eastAsia="標楷體" w:hAnsi="Times New Roman"/>
                <w:sz w:val="20"/>
                <w:szCs w:val="20"/>
              </w:rPr>
              <w:t>Q002</w:t>
            </w:r>
          </w:p>
        </w:tc>
        <w:tc>
          <w:tcPr>
            <w:tcW w:w="888" w:type="dxa"/>
            <w:vMerge w:val="restart"/>
            <w:vAlign w:val="center"/>
          </w:tcPr>
          <w:p w:rsidR="0068494F" w:rsidRPr="000101D3" w:rsidRDefault="0068494F" w:rsidP="004D0CAC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0101D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15</w:t>
            </w:r>
            <w:r w:rsidRPr="000101D3">
              <w:rPr>
                <w:rFonts w:ascii="Times New Roman" w:eastAsia="標楷體" w:hAnsi="標楷體" w:hint="eastAsia"/>
                <w:color w:val="000000"/>
                <w:kern w:val="0"/>
                <w:sz w:val="20"/>
                <w:szCs w:val="20"/>
              </w:rPr>
              <w:t>：</w:t>
            </w:r>
            <w:r w:rsidRPr="000101D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10-</w:t>
            </w:r>
          </w:p>
          <w:p w:rsidR="0068494F" w:rsidRPr="000101D3" w:rsidRDefault="0068494F" w:rsidP="007D046E">
            <w:pP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0101D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16</w:t>
            </w:r>
            <w:r w:rsidRPr="000101D3">
              <w:rPr>
                <w:rFonts w:ascii="Times New Roman" w:eastAsia="標楷體" w:hAnsi="標楷體" w:hint="eastAsia"/>
                <w:color w:val="000000"/>
                <w:kern w:val="0"/>
                <w:sz w:val="20"/>
                <w:szCs w:val="20"/>
              </w:rPr>
              <w:t>：</w:t>
            </w:r>
            <w:r w:rsidRPr="000101D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621" w:type="dxa"/>
            <w:vAlign w:val="center"/>
          </w:tcPr>
          <w:p w:rsidR="0068494F" w:rsidRPr="008042CF" w:rsidRDefault="0068494F" w:rsidP="003C13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8042CF">
                <w:rPr>
                  <w:rFonts w:ascii="Times New Roman" w:eastAsia="標楷體" w:hAnsi="Times New Roman"/>
                  <w:b/>
                  <w:sz w:val="20"/>
                  <w:szCs w:val="20"/>
                </w:rPr>
                <w:t>3A</w:t>
              </w:r>
            </w:smartTag>
            <w:r w:rsidRPr="008042CF">
              <w:rPr>
                <w:rFonts w:ascii="Times New Roman" w:eastAsia="標楷體" w:hAnsi="標楷體" w:hint="eastAsia"/>
                <w:b/>
                <w:sz w:val="20"/>
                <w:szCs w:val="20"/>
              </w:rPr>
              <w:t>人文與語言的對話</w:t>
            </w:r>
            <w:r w:rsidRPr="008042CF">
              <w:rPr>
                <w:rFonts w:ascii="Times New Roman" w:eastAsia="標楷體" w:hAnsi="Times New Roman"/>
                <w:b/>
                <w:sz w:val="20"/>
                <w:szCs w:val="20"/>
              </w:rPr>
              <w:t xml:space="preserve"> Q001</w:t>
            </w:r>
          </w:p>
        </w:tc>
        <w:tc>
          <w:tcPr>
            <w:tcW w:w="4812" w:type="dxa"/>
            <w:vAlign w:val="center"/>
          </w:tcPr>
          <w:p w:rsidR="0068494F" w:rsidRPr="008042CF" w:rsidRDefault="0068494F" w:rsidP="00C10B9F">
            <w:pPr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042CF">
              <w:rPr>
                <w:rFonts w:ascii="Times New Roman" w:eastAsia="標楷體" w:hAnsi="Times New Roman"/>
                <w:b/>
                <w:sz w:val="20"/>
                <w:szCs w:val="20"/>
              </w:rPr>
              <w:t>3B</w:t>
            </w:r>
            <w:r w:rsidRPr="008042CF">
              <w:rPr>
                <w:rFonts w:ascii="Times New Roman" w:eastAsia="標楷體" w:hAnsi="標楷體" w:hint="eastAsia"/>
                <w:b/>
                <w:sz w:val="20"/>
                <w:szCs w:val="20"/>
              </w:rPr>
              <w:t>人文與文學的對話</w:t>
            </w:r>
            <w:r w:rsidRPr="008042CF">
              <w:rPr>
                <w:rFonts w:ascii="Times New Roman" w:eastAsia="標楷體" w:hAnsi="Times New Roman"/>
                <w:b/>
                <w:sz w:val="20"/>
                <w:szCs w:val="20"/>
              </w:rPr>
              <w:t>Q002</w:t>
            </w:r>
          </w:p>
        </w:tc>
      </w:tr>
      <w:tr w:rsidR="0068494F" w:rsidRPr="000101D3" w:rsidTr="007D046E">
        <w:trPr>
          <w:trHeight w:val="1542"/>
          <w:jc w:val="center"/>
        </w:trPr>
        <w:tc>
          <w:tcPr>
            <w:tcW w:w="709" w:type="dxa"/>
            <w:vMerge/>
            <w:vAlign w:val="center"/>
          </w:tcPr>
          <w:p w:rsidR="0068494F" w:rsidRPr="000101D3" w:rsidRDefault="0068494F" w:rsidP="003C1314">
            <w:pPr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88" w:type="dxa"/>
            <w:vMerge/>
            <w:vAlign w:val="center"/>
          </w:tcPr>
          <w:p w:rsidR="0068494F" w:rsidRPr="000101D3" w:rsidRDefault="0068494F" w:rsidP="004D0CAC">
            <w:pPr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621" w:type="dxa"/>
            <w:vAlign w:val="center"/>
          </w:tcPr>
          <w:p w:rsidR="0068494F" w:rsidRPr="000101D3" w:rsidRDefault="0068494F" w:rsidP="00013E25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主持人暨引言人：</w:t>
            </w:r>
          </w:p>
          <w:p w:rsidR="0068494F" w:rsidRPr="000101D3" w:rsidRDefault="0068494F" w:rsidP="001E6111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sz w:val="20"/>
                <w:szCs w:val="20"/>
              </w:rPr>
              <w:t>彰化師範大學台灣文學研究所</w:t>
            </w:r>
          </w:p>
          <w:p w:rsidR="0068494F" w:rsidRPr="000101D3" w:rsidRDefault="0068494F" w:rsidP="001E6111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101D3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0101D3">
              <w:rPr>
                <w:rFonts w:ascii="Times New Roman" w:eastAsia="標楷體" w:hAnsi="標楷體" w:hint="eastAsia"/>
                <w:sz w:val="20"/>
                <w:szCs w:val="20"/>
              </w:rPr>
              <w:t>邱湘雲</w:t>
            </w:r>
            <w:r w:rsidRPr="000101D3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0101D3">
              <w:rPr>
                <w:rFonts w:ascii="Times New Roman" w:eastAsia="標楷體" w:hAnsi="標楷體" w:hint="eastAsia"/>
                <w:sz w:val="20"/>
                <w:szCs w:val="20"/>
              </w:rPr>
              <w:t>教授</w:t>
            </w:r>
          </w:p>
          <w:p w:rsidR="0068494F" w:rsidRPr="000101D3" w:rsidRDefault="0068494F" w:rsidP="001E6111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sz w:val="20"/>
                <w:szCs w:val="20"/>
              </w:rPr>
              <w:t>文藻外語大學華語文教學研究所暨應用華語文系</w:t>
            </w:r>
            <w:r w:rsidRPr="000101D3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0101D3">
              <w:rPr>
                <w:rFonts w:ascii="Times New Roman" w:eastAsia="標楷體" w:hAnsi="標楷體" w:hint="eastAsia"/>
                <w:sz w:val="20"/>
                <w:szCs w:val="20"/>
              </w:rPr>
              <w:t>廖淑慧</w:t>
            </w:r>
            <w:r w:rsidRPr="000101D3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0101D3">
              <w:rPr>
                <w:rFonts w:ascii="Times New Roman" w:eastAsia="標楷體" w:hAnsi="標楷體" w:hint="eastAsia"/>
                <w:sz w:val="20"/>
                <w:szCs w:val="20"/>
              </w:rPr>
              <w:t>教授</w:t>
            </w:r>
          </w:p>
        </w:tc>
        <w:tc>
          <w:tcPr>
            <w:tcW w:w="4812" w:type="dxa"/>
            <w:vAlign w:val="center"/>
          </w:tcPr>
          <w:p w:rsidR="0068494F" w:rsidRPr="000101D3" w:rsidRDefault="0068494F" w:rsidP="00A26D52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主持人暨引言人：</w:t>
            </w:r>
          </w:p>
          <w:p w:rsidR="0068494F" w:rsidRPr="000101D3" w:rsidRDefault="0068494F" w:rsidP="00A26D5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sz w:val="20"/>
                <w:szCs w:val="20"/>
              </w:rPr>
              <w:t>高苑科技大學通識教育中心</w:t>
            </w:r>
          </w:p>
          <w:p w:rsidR="0068494F" w:rsidRPr="000101D3" w:rsidRDefault="0068494F" w:rsidP="00A26D5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101D3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0101D3">
              <w:rPr>
                <w:rFonts w:ascii="Times New Roman" w:eastAsia="標楷體" w:hAnsi="標楷體" w:hint="eastAsia"/>
                <w:sz w:val="20"/>
                <w:szCs w:val="20"/>
              </w:rPr>
              <w:t>鍾美玲</w:t>
            </w:r>
            <w:r w:rsidRPr="000101D3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0101D3">
              <w:rPr>
                <w:rFonts w:ascii="Times New Roman" w:eastAsia="標楷體" w:hAnsi="標楷體" w:hint="eastAsia"/>
                <w:sz w:val="20"/>
                <w:szCs w:val="20"/>
              </w:rPr>
              <w:t>教授</w:t>
            </w:r>
          </w:p>
          <w:p w:rsidR="0068494F" w:rsidRDefault="0068494F" w:rsidP="00A26D5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sz w:val="20"/>
                <w:szCs w:val="20"/>
              </w:rPr>
              <w:t>文藻外語大學華語文教學研究所暨應用華語文系</w:t>
            </w:r>
            <w:r w:rsidRPr="000101D3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</w:p>
          <w:p w:rsidR="0068494F" w:rsidRPr="000101D3" w:rsidRDefault="0068494F" w:rsidP="00A26D5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sz w:val="20"/>
                <w:szCs w:val="20"/>
              </w:rPr>
              <w:t>盧秀滿</w:t>
            </w:r>
            <w:r w:rsidRPr="000101D3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0101D3">
              <w:rPr>
                <w:rFonts w:ascii="Times New Roman" w:eastAsia="標楷體" w:hAnsi="標楷體" w:hint="eastAsia"/>
                <w:sz w:val="20"/>
                <w:szCs w:val="20"/>
              </w:rPr>
              <w:t>教授</w:t>
            </w:r>
          </w:p>
        </w:tc>
      </w:tr>
      <w:tr w:rsidR="0068494F" w:rsidRPr="000101D3" w:rsidTr="005272A3">
        <w:trPr>
          <w:trHeight w:val="530"/>
          <w:jc w:val="center"/>
        </w:trPr>
        <w:tc>
          <w:tcPr>
            <w:tcW w:w="709" w:type="dxa"/>
            <w:vMerge/>
            <w:vAlign w:val="center"/>
          </w:tcPr>
          <w:p w:rsidR="0068494F" w:rsidRPr="000101D3" w:rsidRDefault="0068494F" w:rsidP="003C1314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vMerge/>
            <w:vAlign w:val="center"/>
          </w:tcPr>
          <w:p w:rsidR="0068494F" w:rsidRPr="000101D3" w:rsidRDefault="0068494F" w:rsidP="004D0CAC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21" w:type="dxa"/>
            <w:vAlign w:val="center"/>
          </w:tcPr>
          <w:p w:rsidR="0068494F" w:rsidRPr="000101D3" w:rsidRDefault="0068494F" w:rsidP="00482E89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趙靜雅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_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〈《紅樓夢》情緒隱喻初探〉</w:t>
            </w:r>
          </w:p>
          <w:p w:rsidR="0068494F" w:rsidRPr="000101D3" w:rsidRDefault="0068494F" w:rsidP="00482E89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文藻外語大學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12" w:type="dxa"/>
            <w:vAlign w:val="center"/>
          </w:tcPr>
          <w:p w:rsidR="0068494F" w:rsidRPr="000101D3" w:rsidRDefault="0068494F" w:rsidP="00A26D52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幸家儀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_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〈「陰影」原型在「成長」主題之作用：以《地海巫師》為例〉</w:t>
            </w:r>
          </w:p>
          <w:p w:rsidR="0068494F" w:rsidRPr="000101D3" w:rsidRDefault="0068494F" w:rsidP="00A26D52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東海大學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68494F" w:rsidRPr="000101D3" w:rsidTr="005272A3">
        <w:trPr>
          <w:trHeight w:val="481"/>
          <w:jc w:val="center"/>
        </w:trPr>
        <w:tc>
          <w:tcPr>
            <w:tcW w:w="709" w:type="dxa"/>
            <w:vMerge/>
            <w:vAlign w:val="center"/>
          </w:tcPr>
          <w:p w:rsidR="0068494F" w:rsidRPr="000101D3" w:rsidRDefault="0068494F" w:rsidP="003C131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vAlign w:val="center"/>
          </w:tcPr>
          <w:p w:rsidR="0068494F" w:rsidRPr="000101D3" w:rsidRDefault="0068494F" w:rsidP="004D0CAC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621" w:type="dxa"/>
            <w:vAlign w:val="center"/>
          </w:tcPr>
          <w:p w:rsidR="0068494F" w:rsidRPr="000101D3" w:rsidRDefault="0068494F" w:rsidP="00482E89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魏兆吟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_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〈氣功文化研究初探以法輪功為例〉</w:t>
            </w:r>
          </w:p>
          <w:p w:rsidR="0068494F" w:rsidRPr="000101D3" w:rsidRDefault="0068494F" w:rsidP="00482E89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文藻外語大學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12" w:type="dxa"/>
            <w:vAlign w:val="center"/>
          </w:tcPr>
          <w:p w:rsidR="0068494F" w:rsidRPr="000101D3" w:rsidRDefault="0068494F" w:rsidP="00A26D52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林景蘇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_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〈男性女權主義者的父權自我投射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---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以清末民初小說女媧石為例〉</w:t>
            </w:r>
          </w:p>
          <w:p w:rsidR="0068494F" w:rsidRPr="000101D3" w:rsidRDefault="0068494F" w:rsidP="00A26D52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文藻外語大學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68494F" w:rsidRPr="000101D3" w:rsidTr="005272A3">
        <w:trPr>
          <w:trHeight w:val="531"/>
          <w:jc w:val="center"/>
        </w:trPr>
        <w:tc>
          <w:tcPr>
            <w:tcW w:w="709" w:type="dxa"/>
            <w:vMerge/>
            <w:vAlign w:val="center"/>
          </w:tcPr>
          <w:p w:rsidR="0068494F" w:rsidRPr="000101D3" w:rsidRDefault="0068494F" w:rsidP="003C1314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vMerge/>
            <w:vAlign w:val="center"/>
          </w:tcPr>
          <w:p w:rsidR="0068494F" w:rsidRPr="000101D3" w:rsidRDefault="0068494F" w:rsidP="004D0CAC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21" w:type="dxa"/>
            <w:vAlign w:val="center"/>
          </w:tcPr>
          <w:p w:rsidR="0068494F" w:rsidRPr="000101D3" w:rsidRDefault="0068494F" w:rsidP="00482E89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蘇淑貞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_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〈「華語閱讀」課程之教學實務〉</w:t>
            </w:r>
          </w:p>
          <w:p w:rsidR="0068494F" w:rsidRPr="000101D3" w:rsidRDefault="0068494F" w:rsidP="00482E89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文藻外語大學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12" w:type="dxa"/>
            <w:vAlign w:val="center"/>
          </w:tcPr>
          <w:p w:rsidR="0068494F" w:rsidRPr="000101D3" w:rsidRDefault="0068494F" w:rsidP="00A26D52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陳伯謙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_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〈論佛道二教在元雜劇中度脫情節之交涉－以《月明和尚度柳翠》及《邯鄲道醒悟黃梁夢》為例〉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</w:t>
            </w:r>
          </w:p>
          <w:p w:rsidR="0068494F" w:rsidRPr="000101D3" w:rsidRDefault="0068494F" w:rsidP="00A26D52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0101D3">
              <w:rPr>
                <w:rFonts w:ascii="Times New Roman" w:eastAsia="標楷體" w:hAnsi="標楷體" w:hint="eastAsia"/>
                <w:sz w:val="20"/>
                <w:szCs w:val="20"/>
              </w:rPr>
              <w:t>台灣體育運動大學</w:t>
            </w:r>
            <w:r w:rsidRPr="000101D3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</w:tr>
      <w:tr w:rsidR="0068494F" w:rsidRPr="000101D3" w:rsidTr="005272A3">
        <w:trPr>
          <w:trHeight w:val="531"/>
          <w:jc w:val="center"/>
        </w:trPr>
        <w:tc>
          <w:tcPr>
            <w:tcW w:w="709" w:type="dxa"/>
            <w:vMerge/>
            <w:vAlign w:val="center"/>
          </w:tcPr>
          <w:p w:rsidR="0068494F" w:rsidRPr="000101D3" w:rsidRDefault="0068494F" w:rsidP="003C1314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vMerge/>
            <w:vAlign w:val="center"/>
          </w:tcPr>
          <w:p w:rsidR="0068494F" w:rsidRPr="000101D3" w:rsidRDefault="0068494F" w:rsidP="004D0CAC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21" w:type="dxa"/>
            <w:vAlign w:val="center"/>
          </w:tcPr>
          <w:p w:rsidR="0068494F" w:rsidRPr="000101D3" w:rsidRDefault="0068494F" w:rsidP="00482E89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鐘明彥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_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〈約定與俗成：論學說傳播的失真與質變〉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(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文藻外語大學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12" w:type="dxa"/>
            <w:vAlign w:val="center"/>
          </w:tcPr>
          <w:p w:rsidR="0068494F" w:rsidRPr="000101D3" w:rsidRDefault="0068494F" w:rsidP="00A26D52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薛建蓉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_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〈文本的僭越、政策的斡旋：從魏清德譯介的漢文小說談起〉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</w:t>
            </w:r>
          </w:p>
          <w:p w:rsidR="0068494F" w:rsidRPr="000101D3" w:rsidRDefault="0068494F" w:rsidP="00A26D52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r w:rsidRPr="000101D3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輔英科技大學</w:t>
            </w: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68494F" w:rsidRPr="000101D3" w:rsidTr="005272A3">
        <w:trPr>
          <w:jc w:val="center"/>
        </w:trPr>
        <w:tc>
          <w:tcPr>
            <w:tcW w:w="709" w:type="dxa"/>
            <w:vAlign w:val="center"/>
          </w:tcPr>
          <w:p w:rsidR="0068494F" w:rsidRPr="000101D3" w:rsidRDefault="0068494F" w:rsidP="003C1314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Q002</w:t>
            </w:r>
          </w:p>
        </w:tc>
        <w:tc>
          <w:tcPr>
            <w:tcW w:w="888" w:type="dxa"/>
            <w:vAlign w:val="center"/>
          </w:tcPr>
          <w:p w:rsidR="0068494F" w:rsidRPr="000101D3" w:rsidRDefault="0068494F" w:rsidP="004D0C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0101D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16</w:t>
            </w:r>
            <w:r w:rsidRPr="000101D3">
              <w:rPr>
                <w:rFonts w:ascii="Times New Roman" w:eastAsia="標楷體" w:hAnsi="標楷體" w:hint="eastAsia"/>
                <w:color w:val="000000"/>
                <w:kern w:val="0"/>
                <w:sz w:val="20"/>
                <w:szCs w:val="20"/>
              </w:rPr>
              <w:t>：</w:t>
            </w:r>
            <w:r w:rsidRPr="000101D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30-</w:t>
            </w:r>
          </w:p>
          <w:p w:rsidR="0068494F" w:rsidRPr="000101D3" w:rsidRDefault="0068494F" w:rsidP="00E25E95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0101D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16</w:t>
            </w:r>
            <w:r w:rsidRPr="000101D3">
              <w:rPr>
                <w:rFonts w:ascii="Times New Roman" w:eastAsia="標楷體" w:hAnsi="標楷體" w:hint="eastAsia"/>
                <w:color w:val="000000"/>
                <w:kern w:val="0"/>
                <w:sz w:val="20"/>
                <w:szCs w:val="20"/>
              </w:rPr>
              <w:t>：</w:t>
            </w:r>
            <w:r w:rsidRPr="000101D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433" w:type="dxa"/>
            <w:gridSpan w:val="2"/>
            <w:vAlign w:val="center"/>
          </w:tcPr>
          <w:p w:rsidR="0068494F" w:rsidRPr="000101D3" w:rsidRDefault="0068494F" w:rsidP="003C131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b/>
                <w:color w:val="000000"/>
                <w:sz w:val="20"/>
                <w:szCs w:val="20"/>
              </w:rPr>
              <w:t>閉幕式</w:t>
            </w:r>
          </w:p>
          <w:p w:rsidR="0068494F" w:rsidRPr="000101D3" w:rsidRDefault="0068494F" w:rsidP="003C1314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01D3">
              <w:rPr>
                <w:rFonts w:ascii="Times New Roman" w:eastAsia="標楷體" w:hAnsi="標楷體" w:hint="eastAsia"/>
                <w:color w:val="000000"/>
                <w:kern w:val="0"/>
                <w:sz w:val="20"/>
                <w:szCs w:val="20"/>
              </w:rPr>
              <w:t>主持人：</w:t>
            </w:r>
            <w:r w:rsidRPr="000101D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0101D3">
              <w:rPr>
                <w:rFonts w:ascii="Times New Roman" w:eastAsia="標楷體" w:hAnsi="標楷體" w:hint="eastAsia"/>
                <w:sz w:val="20"/>
                <w:szCs w:val="20"/>
              </w:rPr>
              <w:t>文藻外語大學華語文教學研究所暨應用華語文系系主任</w:t>
            </w:r>
            <w:r w:rsidRPr="000101D3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0101D3">
              <w:rPr>
                <w:rFonts w:ascii="Times New Roman" w:eastAsia="標楷體" w:hAnsi="標楷體" w:hint="eastAsia"/>
                <w:sz w:val="20"/>
                <w:szCs w:val="20"/>
              </w:rPr>
              <w:t>向麗頻</w:t>
            </w:r>
            <w:r w:rsidRPr="000101D3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0101D3">
              <w:rPr>
                <w:rFonts w:ascii="Times New Roman" w:eastAsia="標楷體" w:hAnsi="標楷體" w:hint="eastAsia"/>
                <w:sz w:val="20"/>
                <w:szCs w:val="20"/>
              </w:rPr>
              <w:t>教授</w:t>
            </w:r>
          </w:p>
        </w:tc>
      </w:tr>
    </w:tbl>
    <w:p w:rsidR="0068494F" w:rsidRPr="000101D3" w:rsidRDefault="0068494F" w:rsidP="008F0CEA">
      <w:pPr>
        <w:jc w:val="center"/>
        <w:rPr>
          <w:rFonts w:ascii="Times New Roman" w:eastAsia="標楷體" w:hAnsi="Times New Roman"/>
          <w:b/>
          <w:sz w:val="18"/>
          <w:szCs w:val="18"/>
        </w:rPr>
      </w:pPr>
      <w:r w:rsidRPr="000101D3">
        <w:rPr>
          <w:rFonts w:ascii="Times New Roman" w:eastAsia="標楷體" w:hAnsi="標楷體" w:hint="eastAsia"/>
          <w:b/>
          <w:sz w:val="18"/>
          <w:szCs w:val="18"/>
        </w:rPr>
        <w:t>主持人暨引言人各</w:t>
      </w:r>
      <w:r w:rsidRPr="000101D3">
        <w:rPr>
          <w:rFonts w:ascii="Times New Roman" w:eastAsia="標楷體" w:hAnsi="Times New Roman"/>
          <w:b/>
          <w:sz w:val="18"/>
          <w:szCs w:val="18"/>
        </w:rPr>
        <w:t>8</w:t>
      </w:r>
      <w:r w:rsidRPr="000101D3">
        <w:rPr>
          <w:rFonts w:ascii="Times New Roman" w:eastAsia="標楷體" w:hAnsi="標楷體" w:hint="eastAsia"/>
          <w:b/>
          <w:sz w:val="18"/>
          <w:szCs w:val="18"/>
        </w:rPr>
        <w:t>分鐘，發表人發表</w:t>
      </w:r>
      <w:r w:rsidRPr="000101D3">
        <w:rPr>
          <w:rFonts w:ascii="Times New Roman" w:eastAsia="標楷體" w:hAnsi="Times New Roman"/>
          <w:b/>
          <w:sz w:val="18"/>
          <w:szCs w:val="18"/>
        </w:rPr>
        <w:t>12</w:t>
      </w:r>
      <w:r w:rsidRPr="000101D3">
        <w:rPr>
          <w:rFonts w:ascii="Times New Roman" w:eastAsia="標楷體" w:hAnsi="標楷體" w:hint="eastAsia"/>
          <w:b/>
          <w:sz w:val="18"/>
          <w:szCs w:val="18"/>
        </w:rPr>
        <w:t>分鐘，綜合談論</w:t>
      </w:r>
      <w:r w:rsidRPr="000101D3">
        <w:rPr>
          <w:rFonts w:ascii="Times New Roman" w:eastAsia="標楷體" w:hAnsi="Times New Roman"/>
          <w:b/>
          <w:sz w:val="18"/>
          <w:szCs w:val="18"/>
        </w:rPr>
        <w:t>16</w:t>
      </w:r>
      <w:r w:rsidRPr="000101D3">
        <w:rPr>
          <w:rFonts w:ascii="Times New Roman" w:eastAsia="標楷體" w:hAnsi="標楷體" w:hint="eastAsia"/>
          <w:b/>
          <w:sz w:val="18"/>
          <w:szCs w:val="18"/>
        </w:rPr>
        <w:t>分鐘</w:t>
      </w:r>
    </w:p>
    <w:sectPr w:rsidR="0068494F" w:rsidRPr="000101D3" w:rsidSect="00E25E95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94F" w:rsidRDefault="0068494F" w:rsidP="008F3A92">
      <w:r>
        <w:separator/>
      </w:r>
    </w:p>
  </w:endnote>
  <w:endnote w:type="continuationSeparator" w:id="0">
    <w:p w:rsidR="0068494F" w:rsidRDefault="0068494F" w:rsidP="008F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94F" w:rsidRDefault="0068494F" w:rsidP="008F3A92">
      <w:r>
        <w:separator/>
      </w:r>
    </w:p>
  </w:footnote>
  <w:footnote w:type="continuationSeparator" w:id="0">
    <w:p w:rsidR="0068494F" w:rsidRDefault="0068494F" w:rsidP="008F3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510D4"/>
    <w:multiLevelType w:val="hybridMultilevel"/>
    <w:tmpl w:val="2592DB24"/>
    <w:lvl w:ilvl="0" w:tplc="1D0A49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9DD09F9"/>
    <w:multiLevelType w:val="hybridMultilevel"/>
    <w:tmpl w:val="0FBA9CCA"/>
    <w:lvl w:ilvl="0" w:tplc="D1E84A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B6D0B5A"/>
    <w:multiLevelType w:val="hybridMultilevel"/>
    <w:tmpl w:val="43AECF0A"/>
    <w:lvl w:ilvl="0" w:tplc="FDDA39D6">
      <w:start w:val="1"/>
      <w:numFmt w:val="decimal"/>
      <w:lvlText w:val="%1."/>
      <w:lvlJc w:val="left"/>
      <w:pPr>
        <w:ind w:left="37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3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BA0"/>
    <w:rsid w:val="000101D3"/>
    <w:rsid w:val="00013E25"/>
    <w:rsid w:val="000141F1"/>
    <w:rsid w:val="00021E25"/>
    <w:rsid w:val="0003083A"/>
    <w:rsid w:val="000378DE"/>
    <w:rsid w:val="00040836"/>
    <w:rsid w:val="00042A22"/>
    <w:rsid w:val="000449B3"/>
    <w:rsid w:val="00046274"/>
    <w:rsid w:val="000532B5"/>
    <w:rsid w:val="000664D6"/>
    <w:rsid w:val="00066801"/>
    <w:rsid w:val="00066AC0"/>
    <w:rsid w:val="00070671"/>
    <w:rsid w:val="00073622"/>
    <w:rsid w:val="00075D4F"/>
    <w:rsid w:val="0009268B"/>
    <w:rsid w:val="00093CEB"/>
    <w:rsid w:val="000A2872"/>
    <w:rsid w:val="000C71E3"/>
    <w:rsid w:val="000D1BFB"/>
    <w:rsid w:val="000D5AB0"/>
    <w:rsid w:val="000D63A6"/>
    <w:rsid w:val="000F070E"/>
    <w:rsid w:val="000F5316"/>
    <w:rsid w:val="000F609F"/>
    <w:rsid w:val="0010468A"/>
    <w:rsid w:val="00105557"/>
    <w:rsid w:val="00112917"/>
    <w:rsid w:val="00112DF5"/>
    <w:rsid w:val="00124819"/>
    <w:rsid w:val="00132166"/>
    <w:rsid w:val="001405B7"/>
    <w:rsid w:val="00141407"/>
    <w:rsid w:val="00141C4D"/>
    <w:rsid w:val="00160A76"/>
    <w:rsid w:val="0016310F"/>
    <w:rsid w:val="00164043"/>
    <w:rsid w:val="0016629C"/>
    <w:rsid w:val="00173A21"/>
    <w:rsid w:val="00173EFD"/>
    <w:rsid w:val="00181CB2"/>
    <w:rsid w:val="00187A25"/>
    <w:rsid w:val="001974B9"/>
    <w:rsid w:val="001A3BCC"/>
    <w:rsid w:val="001B43D3"/>
    <w:rsid w:val="001B79C8"/>
    <w:rsid w:val="001C0CBC"/>
    <w:rsid w:val="001C6AA7"/>
    <w:rsid w:val="001D08DB"/>
    <w:rsid w:val="001D4099"/>
    <w:rsid w:val="001E6111"/>
    <w:rsid w:val="001E7A7D"/>
    <w:rsid w:val="001F1539"/>
    <w:rsid w:val="00200973"/>
    <w:rsid w:val="002009A8"/>
    <w:rsid w:val="00211DD9"/>
    <w:rsid w:val="00212CD3"/>
    <w:rsid w:val="00223F2E"/>
    <w:rsid w:val="002328BB"/>
    <w:rsid w:val="0024109C"/>
    <w:rsid w:val="002443EF"/>
    <w:rsid w:val="002464B1"/>
    <w:rsid w:val="00250F9F"/>
    <w:rsid w:val="002577BF"/>
    <w:rsid w:val="0029033A"/>
    <w:rsid w:val="00296759"/>
    <w:rsid w:val="00297828"/>
    <w:rsid w:val="002F5E94"/>
    <w:rsid w:val="00326C51"/>
    <w:rsid w:val="00341A3E"/>
    <w:rsid w:val="003463CA"/>
    <w:rsid w:val="00350921"/>
    <w:rsid w:val="00364CC5"/>
    <w:rsid w:val="003671CA"/>
    <w:rsid w:val="00372452"/>
    <w:rsid w:val="003736DE"/>
    <w:rsid w:val="0037569B"/>
    <w:rsid w:val="00381FE9"/>
    <w:rsid w:val="0039480E"/>
    <w:rsid w:val="003970FD"/>
    <w:rsid w:val="003B4E86"/>
    <w:rsid w:val="003C1314"/>
    <w:rsid w:val="003C4DBF"/>
    <w:rsid w:val="003C734B"/>
    <w:rsid w:val="003C798B"/>
    <w:rsid w:val="003F141F"/>
    <w:rsid w:val="003F1CAE"/>
    <w:rsid w:val="003F4A79"/>
    <w:rsid w:val="003F6115"/>
    <w:rsid w:val="00401509"/>
    <w:rsid w:val="00411BF2"/>
    <w:rsid w:val="00414041"/>
    <w:rsid w:val="00422F92"/>
    <w:rsid w:val="004257DB"/>
    <w:rsid w:val="004367BB"/>
    <w:rsid w:val="0045280F"/>
    <w:rsid w:val="0045385E"/>
    <w:rsid w:val="004614E2"/>
    <w:rsid w:val="00465505"/>
    <w:rsid w:val="0047226F"/>
    <w:rsid w:val="00480A57"/>
    <w:rsid w:val="00482E89"/>
    <w:rsid w:val="0049205E"/>
    <w:rsid w:val="00495C1F"/>
    <w:rsid w:val="00497E27"/>
    <w:rsid w:val="004B7101"/>
    <w:rsid w:val="004C05E3"/>
    <w:rsid w:val="004C5AAA"/>
    <w:rsid w:val="004C619E"/>
    <w:rsid w:val="004C7F85"/>
    <w:rsid w:val="004D0CAC"/>
    <w:rsid w:val="004D47FE"/>
    <w:rsid w:val="004E5A7C"/>
    <w:rsid w:val="004E7317"/>
    <w:rsid w:val="00503831"/>
    <w:rsid w:val="00504954"/>
    <w:rsid w:val="005272A3"/>
    <w:rsid w:val="00536A32"/>
    <w:rsid w:val="005432E9"/>
    <w:rsid w:val="00547833"/>
    <w:rsid w:val="00553BB2"/>
    <w:rsid w:val="00554E9C"/>
    <w:rsid w:val="00555875"/>
    <w:rsid w:val="0055724E"/>
    <w:rsid w:val="005600AC"/>
    <w:rsid w:val="00560F15"/>
    <w:rsid w:val="005663E4"/>
    <w:rsid w:val="00572F31"/>
    <w:rsid w:val="00576D98"/>
    <w:rsid w:val="00580D8A"/>
    <w:rsid w:val="005919FD"/>
    <w:rsid w:val="00597755"/>
    <w:rsid w:val="005A2165"/>
    <w:rsid w:val="005B0121"/>
    <w:rsid w:val="005B26E1"/>
    <w:rsid w:val="005B3FAB"/>
    <w:rsid w:val="005C6E66"/>
    <w:rsid w:val="005D284D"/>
    <w:rsid w:val="005E38EC"/>
    <w:rsid w:val="0060388C"/>
    <w:rsid w:val="00606806"/>
    <w:rsid w:val="00610D70"/>
    <w:rsid w:val="006140F5"/>
    <w:rsid w:val="006162C1"/>
    <w:rsid w:val="0061718D"/>
    <w:rsid w:val="0062098B"/>
    <w:rsid w:val="00625899"/>
    <w:rsid w:val="006362B0"/>
    <w:rsid w:val="00654C76"/>
    <w:rsid w:val="006565CA"/>
    <w:rsid w:val="00657818"/>
    <w:rsid w:val="00657A3F"/>
    <w:rsid w:val="00675C23"/>
    <w:rsid w:val="006775FB"/>
    <w:rsid w:val="00681471"/>
    <w:rsid w:val="00682732"/>
    <w:rsid w:val="0068494F"/>
    <w:rsid w:val="00684F09"/>
    <w:rsid w:val="006952D1"/>
    <w:rsid w:val="006A05AE"/>
    <w:rsid w:val="006A2006"/>
    <w:rsid w:val="006A68D5"/>
    <w:rsid w:val="006B0964"/>
    <w:rsid w:val="006B6134"/>
    <w:rsid w:val="006D4EA7"/>
    <w:rsid w:val="006E0ADC"/>
    <w:rsid w:val="006E348A"/>
    <w:rsid w:val="006F53A9"/>
    <w:rsid w:val="00721367"/>
    <w:rsid w:val="00723163"/>
    <w:rsid w:val="007315A0"/>
    <w:rsid w:val="00735CFC"/>
    <w:rsid w:val="00740DCF"/>
    <w:rsid w:val="00753BC8"/>
    <w:rsid w:val="00772290"/>
    <w:rsid w:val="0077632A"/>
    <w:rsid w:val="00781CD9"/>
    <w:rsid w:val="00797D2D"/>
    <w:rsid w:val="007A21E4"/>
    <w:rsid w:val="007A3F0C"/>
    <w:rsid w:val="007A702A"/>
    <w:rsid w:val="007A7C7F"/>
    <w:rsid w:val="007B688B"/>
    <w:rsid w:val="007C504D"/>
    <w:rsid w:val="007D046E"/>
    <w:rsid w:val="007D4BA0"/>
    <w:rsid w:val="007E1B5B"/>
    <w:rsid w:val="007E1CC0"/>
    <w:rsid w:val="007E455C"/>
    <w:rsid w:val="007F27F7"/>
    <w:rsid w:val="007F4C97"/>
    <w:rsid w:val="007F5228"/>
    <w:rsid w:val="008042CF"/>
    <w:rsid w:val="0081531A"/>
    <w:rsid w:val="008434EA"/>
    <w:rsid w:val="00852B17"/>
    <w:rsid w:val="00854F2E"/>
    <w:rsid w:val="00857383"/>
    <w:rsid w:val="0086310D"/>
    <w:rsid w:val="00864924"/>
    <w:rsid w:val="008718A0"/>
    <w:rsid w:val="00876587"/>
    <w:rsid w:val="00883E4E"/>
    <w:rsid w:val="008A3D2E"/>
    <w:rsid w:val="008A77BA"/>
    <w:rsid w:val="008B50D3"/>
    <w:rsid w:val="008C1097"/>
    <w:rsid w:val="008D4A0C"/>
    <w:rsid w:val="008E0832"/>
    <w:rsid w:val="008E7307"/>
    <w:rsid w:val="008F0CEA"/>
    <w:rsid w:val="008F3A92"/>
    <w:rsid w:val="009030EE"/>
    <w:rsid w:val="00907B1F"/>
    <w:rsid w:val="00913F2F"/>
    <w:rsid w:val="00927EB3"/>
    <w:rsid w:val="00931574"/>
    <w:rsid w:val="00940D89"/>
    <w:rsid w:val="00942502"/>
    <w:rsid w:val="00942A07"/>
    <w:rsid w:val="009445B1"/>
    <w:rsid w:val="00946CC6"/>
    <w:rsid w:val="00950556"/>
    <w:rsid w:val="00952DCB"/>
    <w:rsid w:val="00957812"/>
    <w:rsid w:val="0097187C"/>
    <w:rsid w:val="00972A5C"/>
    <w:rsid w:val="0098439B"/>
    <w:rsid w:val="00997F53"/>
    <w:rsid w:val="009A7535"/>
    <w:rsid w:val="009B710A"/>
    <w:rsid w:val="009E03D0"/>
    <w:rsid w:val="009E2876"/>
    <w:rsid w:val="009E7D6C"/>
    <w:rsid w:val="009F0869"/>
    <w:rsid w:val="009F4F09"/>
    <w:rsid w:val="009F6141"/>
    <w:rsid w:val="00A039E9"/>
    <w:rsid w:val="00A062C0"/>
    <w:rsid w:val="00A0702E"/>
    <w:rsid w:val="00A261C3"/>
    <w:rsid w:val="00A26D52"/>
    <w:rsid w:val="00A32B31"/>
    <w:rsid w:val="00A407E4"/>
    <w:rsid w:val="00A42460"/>
    <w:rsid w:val="00A428AC"/>
    <w:rsid w:val="00A4316F"/>
    <w:rsid w:val="00A45986"/>
    <w:rsid w:val="00A46BFB"/>
    <w:rsid w:val="00A47554"/>
    <w:rsid w:val="00A71E42"/>
    <w:rsid w:val="00A76ABD"/>
    <w:rsid w:val="00A8346E"/>
    <w:rsid w:val="00A84555"/>
    <w:rsid w:val="00A91E47"/>
    <w:rsid w:val="00AA23CE"/>
    <w:rsid w:val="00AB0F3B"/>
    <w:rsid w:val="00AB7625"/>
    <w:rsid w:val="00AC17C6"/>
    <w:rsid w:val="00AC7AC4"/>
    <w:rsid w:val="00AD654C"/>
    <w:rsid w:val="00AF3DD3"/>
    <w:rsid w:val="00AF7839"/>
    <w:rsid w:val="00B00ADB"/>
    <w:rsid w:val="00B02EF1"/>
    <w:rsid w:val="00B05E9B"/>
    <w:rsid w:val="00B070E6"/>
    <w:rsid w:val="00B16078"/>
    <w:rsid w:val="00B17570"/>
    <w:rsid w:val="00B22D38"/>
    <w:rsid w:val="00B36CB7"/>
    <w:rsid w:val="00B463A7"/>
    <w:rsid w:val="00B51248"/>
    <w:rsid w:val="00B51D0A"/>
    <w:rsid w:val="00B54EBD"/>
    <w:rsid w:val="00B605C6"/>
    <w:rsid w:val="00B62505"/>
    <w:rsid w:val="00B81DD3"/>
    <w:rsid w:val="00B8348A"/>
    <w:rsid w:val="00B9423A"/>
    <w:rsid w:val="00B950B6"/>
    <w:rsid w:val="00BA0E1C"/>
    <w:rsid w:val="00BA5324"/>
    <w:rsid w:val="00BA57F0"/>
    <w:rsid w:val="00BC3F7D"/>
    <w:rsid w:val="00BC6297"/>
    <w:rsid w:val="00BD691E"/>
    <w:rsid w:val="00BD6A5A"/>
    <w:rsid w:val="00BE00D1"/>
    <w:rsid w:val="00BE483A"/>
    <w:rsid w:val="00BF061D"/>
    <w:rsid w:val="00BF3945"/>
    <w:rsid w:val="00C045D3"/>
    <w:rsid w:val="00C07B4F"/>
    <w:rsid w:val="00C10B9F"/>
    <w:rsid w:val="00C173AF"/>
    <w:rsid w:val="00C20881"/>
    <w:rsid w:val="00C419F8"/>
    <w:rsid w:val="00C468B8"/>
    <w:rsid w:val="00C539F7"/>
    <w:rsid w:val="00C53F0D"/>
    <w:rsid w:val="00C5650F"/>
    <w:rsid w:val="00C70A55"/>
    <w:rsid w:val="00C844DC"/>
    <w:rsid w:val="00C87A84"/>
    <w:rsid w:val="00C87BF5"/>
    <w:rsid w:val="00CA1AC4"/>
    <w:rsid w:val="00CA1E6F"/>
    <w:rsid w:val="00CB58A9"/>
    <w:rsid w:val="00CD3DE0"/>
    <w:rsid w:val="00CD5D9F"/>
    <w:rsid w:val="00CF01F0"/>
    <w:rsid w:val="00CF644F"/>
    <w:rsid w:val="00D05BA9"/>
    <w:rsid w:val="00D12558"/>
    <w:rsid w:val="00D145D2"/>
    <w:rsid w:val="00D15098"/>
    <w:rsid w:val="00D17979"/>
    <w:rsid w:val="00D216F5"/>
    <w:rsid w:val="00D22F07"/>
    <w:rsid w:val="00D23961"/>
    <w:rsid w:val="00D32820"/>
    <w:rsid w:val="00D411E6"/>
    <w:rsid w:val="00D45003"/>
    <w:rsid w:val="00D4603B"/>
    <w:rsid w:val="00D50053"/>
    <w:rsid w:val="00D533B8"/>
    <w:rsid w:val="00D56FC1"/>
    <w:rsid w:val="00D65219"/>
    <w:rsid w:val="00D70F58"/>
    <w:rsid w:val="00D84FD1"/>
    <w:rsid w:val="00D860C4"/>
    <w:rsid w:val="00D86225"/>
    <w:rsid w:val="00D86DFD"/>
    <w:rsid w:val="00D95F1E"/>
    <w:rsid w:val="00DA273B"/>
    <w:rsid w:val="00DA2D3D"/>
    <w:rsid w:val="00DC56EF"/>
    <w:rsid w:val="00DC6608"/>
    <w:rsid w:val="00DD3CC3"/>
    <w:rsid w:val="00DD45BA"/>
    <w:rsid w:val="00DD6847"/>
    <w:rsid w:val="00DE558A"/>
    <w:rsid w:val="00DF0AA7"/>
    <w:rsid w:val="00DF1B43"/>
    <w:rsid w:val="00E019AF"/>
    <w:rsid w:val="00E07173"/>
    <w:rsid w:val="00E11CC0"/>
    <w:rsid w:val="00E20302"/>
    <w:rsid w:val="00E22325"/>
    <w:rsid w:val="00E25E95"/>
    <w:rsid w:val="00E308AC"/>
    <w:rsid w:val="00E36E78"/>
    <w:rsid w:val="00E46FA3"/>
    <w:rsid w:val="00E55D40"/>
    <w:rsid w:val="00E57617"/>
    <w:rsid w:val="00E60A70"/>
    <w:rsid w:val="00E64B9D"/>
    <w:rsid w:val="00E72E25"/>
    <w:rsid w:val="00E8053E"/>
    <w:rsid w:val="00E86B2F"/>
    <w:rsid w:val="00E908F8"/>
    <w:rsid w:val="00E96111"/>
    <w:rsid w:val="00EA1E0A"/>
    <w:rsid w:val="00EA5ACF"/>
    <w:rsid w:val="00EB4C4D"/>
    <w:rsid w:val="00EB5F69"/>
    <w:rsid w:val="00EC19CD"/>
    <w:rsid w:val="00ED0B81"/>
    <w:rsid w:val="00ED2E70"/>
    <w:rsid w:val="00ED73E9"/>
    <w:rsid w:val="00EE000B"/>
    <w:rsid w:val="00EE0A9D"/>
    <w:rsid w:val="00EE45A0"/>
    <w:rsid w:val="00EF438C"/>
    <w:rsid w:val="00EF4A4F"/>
    <w:rsid w:val="00EF6583"/>
    <w:rsid w:val="00F0159C"/>
    <w:rsid w:val="00F2028C"/>
    <w:rsid w:val="00F470D2"/>
    <w:rsid w:val="00F47B2C"/>
    <w:rsid w:val="00F65642"/>
    <w:rsid w:val="00F72D51"/>
    <w:rsid w:val="00F73F3F"/>
    <w:rsid w:val="00F77239"/>
    <w:rsid w:val="00F82368"/>
    <w:rsid w:val="00F86640"/>
    <w:rsid w:val="00F95435"/>
    <w:rsid w:val="00FB7AD3"/>
    <w:rsid w:val="00FC27CD"/>
    <w:rsid w:val="00FC7281"/>
    <w:rsid w:val="00FE10A4"/>
    <w:rsid w:val="00FE1770"/>
    <w:rsid w:val="00FE6E30"/>
    <w:rsid w:val="00FE7298"/>
    <w:rsid w:val="00FF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4BA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84FD1"/>
    <w:pPr>
      <w:ind w:leftChars="200" w:left="480"/>
    </w:pPr>
  </w:style>
  <w:style w:type="paragraph" w:styleId="a5">
    <w:name w:val="header"/>
    <w:basedOn w:val="a"/>
    <w:link w:val="a6"/>
    <w:uiPriority w:val="99"/>
    <w:rsid w:val="008F3A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8F3A92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8F3A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8F3A92"/>
    <w:rPr>
      <w:rFonts w:cs="Times New Roman"/>
      <w:sz w:val="20"/>
      <w:szCs w:val="20"/>
    </w:rPr>
  </w:style>
  <w:style w:type="paragraph" w:styleId="a9">
    <w:name w:val="No Spacing"/>
    <w:uiPriority w:val="99"/>
    <w:qFormat/>
    <w:rsid w:val="001B43D3"/>
    <w:pPr>
      <w:widowControl w:val="0"/>
    </w:pPr>
  </w:style>
  <w:style w:type="paragraph" w:styleId="aa">
    <w:name w:val="Balloon Text"/>
    <w:basedOn w:val="a"/>
    <w:link w:val="ab"/>
    <w:uiPriority w:val="99"/>
    <w:semiHidden/>
    <w:rsid w:val="00DC56EF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DC56EF"/>
    <w:rPr>
      <w:rFonts w:ascii="Cambria" w:eastAsia="新細明體" w:hAnsi="Cambria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rsid w:val="00A32B31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A32B31"/>
  </w:style>
  <w:style w:type="character" w:customStyle="1" w:styleId="ae">
    <w:name w:val="註解文字 字元"/>
    <w:basedOn w:val="a0"/>
    <w:link w:val="ad"/>
    <w:uiPriority w:val="99"/>
    <w:semiHidden/>
    <w:locked/>
    <w:rsid w:val="00A32B31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rsid w:val="00A32B3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locked/>
    <w:rsid w:val="00A32B31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E46F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locked/>
    <w:rsid w:val="00141407"/>
    <w:rPr>
      <w:rFonts w:ascii="Courier New" w:hAnsi="Courier New" w:cs="Courier New"/>
      <w:sz w:val="20"/>
      <w:szCs w:val="20"/>
    </w:rPr>
  </w:style>
  <w:style w:type="character" w:styleId="af1">
    <w:name w:val="Strong"/>
    <w:basedOn w:val="a0"/>
    <w:uiPriority w:val="99"/>
    <w:qFormat/>
    <w:locked/>
    <w:rsid w:val="009E7D6C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2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2015年文藻外語大學第八屆古典與現代學術研討會議程表(草案)</dc:title>
  <dc:subject/>
  <dc:creator>Wenzao</dc:creator>
  <cp:keywords/>
  <dc:description/>
  <cp:lastModifiedBy> </cp:lastModifiedBy>
  <cp:revision>2</cp:revision>
  <cp:lastPrinted>2016-05-04T07:55:00Z</cp:lastPrinted>
  <dcterms:created xsi:type="dcterms:W3CDTF">2016-05-06T02:26:00Z</dcterms:created>
  <dcterms:modified xsi:type="dcterms:W3CDTF">2016-05-06T02:26:00Z</dcterms:modified>
</cp:coreProperties>
</file>